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2F47" w14:textId="77777777" w:rsidR="00291285" w:rsidRDefault="00291285" w:rsidP="00291285">
      <w:pPr>
        <w:jc w:val="center"/>
        <w:rPr>
          <w:rFonts w:ascii="Tahoma" w:hAnsi="Tahoma" w:cs="Tahoma"/>
          <w:b/>
          <w:sz w:val="16"/>
          <w:szCs w:val="16"/>
        </w:rPr>
      </w:pPr>
      <w:r w:rsidRPr="00291285">
        <w:rPr>
          <w:rFonts w:ascii="Tahoma" w:hAnsi="Tahoma" w:cs="Tahoma"/>
          <w:b/>
          <w:sz w:val="16"/>
          <w:szCs w:val="16"/>
        </w:rPr>
        <w:t>АНКЕТА КЛИЕНТА – иностранной структуры без образования юридического лица</w:t>
      </w:r>
    </w:p>
    <w:p w14:paraId="502EB1D3" w14:textId="77777777" w:rsidR="00291285" w:rsidRPr="00291285" w:rsidRDefault="00291285" w:rsidP="00291285">
      <w:pPr>
        <w:jc w:val="center"/>
        <w:rPr>
          <w:rFonts w:ascii="Tahoma" w:hAnsi="Tahoma" w:cs="Tahoma"/>
          <w:b/>
          <w:sz w:val="16"/>
          <w:szCs w:val="16"/>
        </w:rPr>
      </w:pPr>
      <w:r w:rsidRPr="00291285">
        <w:rPr>
          <w:rFonts w:ascii="Tahoma" w:hAnsi="Tahoma" w:cs="Tahoma"/>
          <w:b/>
          <w:sz w:val="16"/>
          <w:szCs w:val="16"/>
        </w:rPr>
        <w:fldChar w:fldCharType="begin"/>
      </w:r>
      <w:r w:rsidRPr="00291285">
        <w:rPr>
          <w:rFonts w:ascii="Tahoma" w:hAnsi="Tahoma" w:cs="Tahoma"/>
          <w:b/>
          <w:sz w:val="16"/>
          <w:szCs w:val="16"/>
        </w:rPr>
        <w:instrText xml:space="preserve"> DOCVARIABLE  КАТЕГОРИЯ  \* MERGEFORMAT </w:instrText>
      </w:r>
      <w:r w:rsidRPr="00291285">
        <w:rPr>
          <w:rFonts w:ascii="Tahoma" w:hAnsi="Tahoma" w:cs="Tahoma"/>
          <w:b/>
          <w:sz w:val="16"/>
          <w:szCs w:val="16"/>
        </w:rPr>
        <w:fldChar w:fldCharType="end"/>
      </w:r>
    </w:p>
    <w:p w14:paraId="2A68CF62" w14:textId="77777777" w:rsidR="00291285" w:rsidRDefault="00291285" w:rsidP="00291285">
      <w:pPr>
        <w:jc w:val="right"/>
        <w:rPr>
          <w:rFonts w:ascii="Tahoma" w:hAnsi="Tahoma" w:cs="Tahoma"/>
          <w:b/>
          <w:i/>
          <w:sz w:val="16"/>
          <w:szCs w:val="16"/>
        </w:rPr>
      </w:pPr>
      <w:r w:rsidRPr="00291285">
        <w:rPr>
          <w:rFonts w:ascii="Tahoma" w:hAnsi="Tahoma" w:cs="Tahoma"/>
          <w:b/>
          <w:i/>
          <w:sz w:val="16"/>
          <w:szCs w:val="16"/>
        </w:rPr>
        <w:t>Идентификационная часть</w:t>
      </w:r>
    </w:p>
    <w:p w14:paraId="11E8B361" w14:textId="77777777" w:rsidR="00291285" w:rsidRPr="00291285" w:rsidRDefault="00291285" w:rsidP="00291285">
      <w:pPr>
        <w:jc w:val="right"/>
        <w:rPr>
          <w:rFonts w:ascii="Tahoma" w:hAnsi="Tahoma" w:cs="Tahoma"/>
          <w:sz w:val="16"/>
          <w:szCs w:val="16"/>
        </w:rPr>
      </w:pPr>
    </w:p>
    <w:tbl>
      <w:tblPr>
        <w:tblpPr w:leftFromText="180" w:rightFromText="180" w:vertAnchor="text" w:tblpY="1"/>
        <w:tblOverlap w:val="never"/>
        <w:tblW w:w="10132" w:type="dxa"/>
        <w:tblLayout w:type="fixed"/>
        <w:tblCellMar>
          <w:left w:w="70" w:type="dxa"/>
          <w:right w:w="70" w:type="dxa"/>
        </w:tblCellMar>
        <w:tblLook w:val="0000" w:firstRow="0" w:lastRow="0" w:firstColumn="0" w:lastColumn="0" w:noHBand="0" w:noVBand="0"/>
      </w:tblPr>
      <w:tblGrid>
        <w:gridCol w:w="4678"/>
        <w:gridCol w:w="4670"/>
        <w:gridCol w:w="345"/>
        <w:gridCol w:w="439"/>
      </w:tblGrid>
      <w:tr w:rsidR="00291285" w:rsidRPr="00291285" w14:paraId="11024947" w14:textId="77777777" w:rsidTr="00EA2794">
        <w:trPr>
          <w:trHeight w:val="132"/>
        </w:trPr>
        <w:tc>
          <w:tcPr>
            <w:tcW w:w="4678" w:type="dxa"/>
            <w:tcBorders>
              <w:top w:val="single" w:sz="4" w:space="0" w:color="auto"/>
              <w:left w:val="single" w:sz="4" w:space="0" w:color="auto"/>
              <w:bottom w:val="single" w:sz="4" w:space="0" w:color="auto"/>
              <w:right w:val="single" w:sz="4" w:space="0" w:color="auto"/>
            </w:tcBorders>
          </w:tcPr>
          <w:p w14:paraId="27363C5F"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1.Дата оформления анкеты</w:t>
            </w:r>
          </w:p>
        </w:tc>
        <w:tc>
          <w:tcPr>
            <w:tcW w:w="5454" w:type="dxa"/>
            <w:gridSpan w:val="3"/>
            <w:tcBorders>
              <w:top w:val="single" w:sz="4" w:space="0" w:color="auto"/>
              <w:left w:val="single" w:sz="4" w:space="0" w:color="auto"/>
              <w:bottom w:val="single" w:sz="4" w:space="0" w:color="auto"/>
              <w:right w:val="single" w:sz="4" w:space="0" w:color="auto"/>
            </w:tcBorders>
          </w:tcPr>
          <w:p w14:paraId="66B6E1D3"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4A8F6C97" w14:textId="77777777" w:rsidTr="00EA2794">
        <w:trPr>
          <w:trHeight w:val="360"/>
        </w:trPr>
        <w:tc>
          <w:tcPr>
            <w:tcW w:w="4678" w:type="dxa"/>
            <w:tcBorders>
              <w:top w:val="single" w:sz="4" w:space="0" w:color="auto"/>
              <w:left w:val="single" w:sz="4" w:space="0" w:color="auto"/>
              <w:bottom w:val="single" w:sz="4" w:space="0" w:color="auto"/>
              <w:right w:val="single" w:sz="4" w:space="0" w:color="auto"/>
            </w:tcBorders>
          </w:tcPr>
          <w:p w14:paraId="1FC1D24E"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2.Наименование,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5454" w:type="dxa"/>
            <w:gridSpan w:val="3"/>
            <w:tcBorders>
              <w:top w:val="single" w:sz="4" w:space="0" w:color="auto"/>
              <w:left w:val="single" w:sz="4" w:space="0" w:color="auto"/>
              <w:bottom w:val="single" w:sz="4" w:space="0" w:color="auto"/>
              <w:right w:val="single" w:sz="4" w:space="0" w:color="auto"/>
            </w:tcBorders>
          </w:tcPr>
          <w:p w14:paraId="69ADC5F0"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405CCA7A"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7B45C5FA"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3.Организационно-правовая форма</w:t>
            </w:r>
          </w:p>
        </w:tc>
        <w:tc>
          <w:tcPr>
            <w:tcW w:w="5454" w:type="dxa"/>
            <w:gridSpan w:val="3"/>
            <w:tcBorders>
              <w:top w:val="single" w:sz="4" w:space="0" w:color="auto"/>
              <w:left w:val="single" w:sz="4" w:space="0" w:color="auto"/>
              <w:bottom w:val="single" w:sz="4" w:space="0" w:color="auto"/>
              <w:right w:val="single" w:sz="4" w:space="0" w:color="auto"/>
            </w:tcBorders>
          </w:tcPr>
          <w:p w14:paraId="3EC901F4" w14:textId="77777777" w:rsidR="00291285" w:rsidRPr="00291285" w:rsidRDefault="00291285" w:rsidP="00EA2794">
            <w:pPr>
              <w:pStyle w:val="ConsCell"/>
              <w:widowControl/>
              <w:tabs>
                <w:tab w:val="right" w:pos="3687"/>
              </w:tabs>
              <w:rPr>
                <w:rFonts w:ascii="Tahoma" w:hAnsi="Tahoma" w:cs="Tahoma"/>
                <w:sz w:val="16"/>
                <w:szCs w:val="16"/>
                <w:highlight w:val="yellow"/>
              </w:rPr>
            </w:pPr>
          </w:p>
        </w:tc>
      </w:tr>
      <w:tr w:rsidR="00291285" w:rsidRPr="00291285" w14:paraId="3DFAE8B2"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2D0862F"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4.Идентификационный номер налогоплательщика</w:t>
            </w:r>
          </w:p>
          <w:p w14:paraId="54B88713" w14:textId="77777777" w:rsidR="00291285" w:rsidRPr="00291285" w:rsidRDefault="00291285" w:rsidP="00EA2794">
            <w:pPr>
              <w:rPr>
                <w:rFonts w:ascii="Tahoma" w:hAnsi="Tahoma" w:cs="Tahoma"/>
                <w:b/>
                <w:sz w:val="16"/>
                <w:szCs w:val="16"/>
              </w:rPr>
            </w:pPr>
          </w:p>
        </w:tc>
        <w:tc>
          <w:tcPr>
            <w:tcW w:w="5454" w:type="dxa"/>
            <w:gridSpan w:val="3"/>
            <w:tcBorders>
              <w:top w:val="single" w:sz="4" w:space="0" w:color="auto"/>
              <w:left w:val="single" w:sz="4" w:space="0" w:color="auto"/>
              <w:bottom w:val="single" w:sz="4" w:space="0" w:color="auto"/>
              <w:right w:val="single" w:sz="4" w:space="0" w:color="auto"/>
            </w:tcBorders>
          </w:tcPr>
          <w:p w14:paraId="4622C11D" w14:textId="77777777" w:rsidR="00291285" w:rsidRPr="00291285" w:rsidRDefault="00291285" w:rsidP="00EA2794">
            <w:pPr>
              <w:pStyle w:val="ConsCell"/>
              <w:widowControl/>
              <w:rPr>
                <w:rFonts w:ascii="Tahoma" w:hAnsi="Tahoma" w:cs="Tahoma"/>
                <w:sz w:val="16"/>
                <w:szCs w:val="16"/>
              </w:rPr>
            </w:pPr>
            <w:r w:rsidRPr="00291285">
              <w:rPr>
                <w:rFonts w:ascii="Tahoma" w:hAnsi="Tahoma" w:cs="Tahoma"/>
                <w:b/>
                <w:sz w:val="16"/>
                <w:szCs w:val="16"/>
              </w:rPr>
              <w:t>ИНН:</w:t>
            </w:r>
            <w:r w:rsidRPr="00291285">
              <w:rPr>
                <w:rFonts w:ascii="Tahoma" w:hAnsi="Tahoma" w:cs="Tahoma"/>
                <w:sz w:val="16"/>
                <w:szCs w:val="16"/>
              </w:rPr>
              <w:t xml:space="preserve"> </w:t>
            </w:r>
          </w:p>
          <w:p w14:paraId="3E574DE0" w14:textId="77777777" w:rsidR="00291285" w:rsidRPr="00291285" w:rsidRDefault="00291285" w:rsidP="00EA2794">
            <w:pPr>
              <w:pStyle w:val="ConsCell"/>
              <w:widowControl/>
              <w:rPr>
                <w:rFonts w:ascii="Tahoma" w:hAnsi="Tahoma" w:cs="Tahoma"/>
                <w:sz w:val="16"/>
                <w:szCs w:val="16"/>
              </w:rPr>
            </w:pPr>
          </w:p>
          <w:p w14:paraId="36536A22"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КИО:</w:t>
            </w:r>
          </w:p>
          <w:p w14:paraId="391B7970" w14:textId="77777777" w:rsidR="00291285" w:rsidRPr="00291285" w:rsidRDefault="00291285" w:rsidP="00EA2794">
            <w:pPr>
              <w:pStyle w:val="ConsCell"/>
              <w:widowControl/>
              <w:rPr>
                <w:rFonts w:ascii="Tahoma" w:hAnsi="Tahoma" w:cs="Tahoma"/>
                <w:sz w:val="16"/>
                <w:szCs w:val="16"/>
              </w:rPr>
            </w:pPr>
          </w:p>
          <w:p w14:paraId="6E0E846B" w14:textId="77777777" w:rsidR="00291285" w:rsidRPr="00291285" w:rsidRDefault="00291285" w:rsidP="00EA2794">
            <w:pPr>
              <w:pStyle w:val="ConsCell"/>
              <w:widowControl/>
              <w:rPr>
                <w:rFonts w:ascii="Tahoma" w:hAnsi="Tahoma" w:cs="Tahoma"/>
                <w:b/>
                <w:sz w:val="16"/>
                <w:szCs w:val="16"/>
                <w:highlight w:val="yellow"/>
              </w:rPr>
            </w:pPr>
            <w:r w:rsidRPr="00291285">
              <w:rPr>
                <w:rFonts w:ascii="Tahoma" w:hAnsi="Tahoma" w:cs="Tahoma"/>
                <w:b/>
                <w:sz w:val="16"/>
                <w:szCs w:val="16"/>
              </w:rPr>
              <w:t xml:space="preserve">Иное: </w:t>
            </w:r>
          </w:p>
        </w:tc>
      </w:tr>
      <w:tr w:rsidR="00291285" w:rsidRPr="00291285" w14:paraId="09A537B7"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5DBDB6D3"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5.Регистрационный номер (номера) (при наличии), присвоенный в государстве (на территории) регистрации (инкорпорации) при регистрации (инкорпорации)</w:t>
            </w:r>
          </w:p>
        </w:tc>
        <w:tc>
          <w:tcPr>
            <w:tcW w:w="5454" w:type="dxa"/>
            <w:gridSpan w:val="3"/>
            <w:tcBorders>
              <w:top w:val="single" w:sz="4" w:space="0" w:color="auto"/>
              <w:left w:val="single" w:sz="4" w:space="0" w:color="auto"/>
              <w:bottom w:val="single" w:sz="4" w:space="0" w:color="auto"/>
              <w:right w:val="single" w:sz="4" w:space="0" w:color="auto"/>
            </w:tcBorders>
          </w:tcPr>
          <w:p w14:paraId="521BA567" w14:textId="77777777" w:rsidR="00291285" w:rsidRPr="00291285" w:rsidRDefault="00291285" w:rsidP="00EA2794">
            <w:pPr>
              <w:pStyle w:val="ConsCell"/>
              <w:widowControl/>
              <w:rPr>
                <w:rFonts w:ascii="Tahoma" w:hAnsi="Tahoma" w:cs="Tahoma"/>
                <w:b/>
                <w:sz w:val="16"/>
                <w:szCs w:val="16"/>
              </w:rPr>
            </w:pPr>
          </w:p>
        </w:tc>
      </w:tr>
      <w:tr w:rsidR="00291285" w:rsidRPr="00291285" w14:paraId="482E47FF"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22570C0C"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6.Дата государственной регистрации (инкорпорации)</w:t>
            </w:r>
          </w:p>
        </w:tc>
        <w:tc>
          <w:tcPr>
            <w:tcW w:w="5454" w:type="dxa"/>
            <w:gridSpan w:val="3"/>
            <w:tcBorders>
              <w:top w:val="single" w:sz="4" w:space="0" w:color="auto"/>
              <w:left w:val="single" w:sz="4" w:space="0" w:color="auto"/>
              <w:bottom w:val="single" w:sz="4" w:space="0" w:color="auto"/>
              <w:right w:val="single" w:sz="4" w:space="0" w:color="auto"/>
            </w:tcBorders>
          </w:tcPr>
          <w:p w14:paraId="0075F46A" w14:textId="77777777" w:rsidR="00291285" w:rsidRPr="00291285" w:rsidRDefault="00291285" w:rsidP="00EA2794">
            <w:pPr>
              <w:pStyle w:val="ConsCell"/>
              <w:widowControl/>
              <w:rPr>
                <w:rFonts w:ascii="Tahoma" w:hAnsi="Tahoma" w:cs="Tahoma"/>
                <w:sz w:val="16"/>
                <w:szCs w:val="16"/>
              </w:rPr>
            </w:pPr>
          </w:p>
        </w:tc>
      </w:tr>
      <w:tr w:rsidR="00291285" w:rsidRPr="00291285" w14:paraId="618B9FA7"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28CD209"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7.Наименование и адрес регистрирующего органа</w:t>
            </w:r>
          </w:p>
        </w:tc>
        <w:tc>
          <w:tcPr>
            <w:tcW w:w="5454" w:type="dxa"/>
            <w:gridSpan w:val="3"/>
            <w:tcBorders>
              <w:top w:val="single" w:sz="4" w:space="0" w:color="auto"/>
              <w:left w:val="single" w:sz="4" w:space="0" w:color="auto"/>
              <w:bottom w:val="single" w:sz="4" w:space="0" w:color="auto"/>
              <w:right w:val="single" w:sz="4" w:space="0" w:color="auto"/>
            </w:tcBorders>
          </w:tcPr>
          <w:p w14:paraId="5F6284C0" w14:textId="77777777" w:rsidR="00291285" w:rsidRPr="00291285" w:rsidRDefault="00291285" w:rsidP="00EA2794">
            <w:pPr>
              <w:pStyle w:val="ConsCell"/>
              <w:widowControl/>
              <w:rPr>
                <w:rFonts w:ascii="Tahoma" w:hAnsi="Tahoma" w:cs="Tahoma"/>
                <w:sz w:val="16"/>
                <w:szCs w:val="16"/>
              </w:rPr>
            </w:pPr>
          </w:p>
        </w:tc>
      </w:tr>
      <w:tr w:rsidR="00291285" w:rsidRPr="00291285" w14:paraId="15A88633"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478A4B5"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8.Место государственной регистрации (инкорпорации) (местонахождение)</w:t>
            </w:r>
          </w:p>
        </w:tc>
        <w:tc>
          <w:tcPr>
            <w:tcW w:w="5454" w:type="dxa"/>
            <w:gridSpan w:val="3"/>
            <w:tcBorders>
              <w:top w:val="single" w:sz="4" w:space="0" w:color="auto"/>
              <w:left w:val="single" w:sz="4" w:space="0" w:color="auto"/>
              <w:bottom w:val="single" w:sz="4" w:space="0" w:color="auto"/>
              <w:right w:val="single" w:sz="4" w:space="0" w:color="auto"/>
            </w:tcBorders>
          </w:tcPr>
          <w:p w14:paraId="635381D4"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03DEFAF0"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7D310061"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9.Код (коды) (при наличии) в государстве (на территории) регистрации (инкорпорации) в качестве налогоплательщика (или его (их) аналоги)</w:t>
            </w:r>
          </w:p>
        </w:tc>
        <w:tc>
          <w:tcPr>
            <w:tcW w:w="5454" w:type="dxa"/>
            <w:gridSpan w:val="3"/>
            <w:tcBorders>
              <w:top w:val="single" w:sz="4" w:space="0" w:color="auto"/>
              <w:left w:val="single" w:sz="4" w:space="0" w:color="auto"/>
              <w:bottom w:val="single" w:sz="4" w:space="0" w:color="auto"/>
              <w:right w:val="single" w:sz="4" w:space="0" w:color="auto"/>
            </w:tcBorders>
          </w:tcPr>
          <w:p w14:paraId="5BE88FBC"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672BF626"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1C4D8249"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10.Место ведения основной деятельности</w:t>
            </w:r>
          </w:p>
        </w:tc>
        <w:tc>
          <w:tcPr>
            <w:tcW w:w="5454" w:type="dxa"/>
            <w:gridSpan w:val="3"/>
            <w:tcBorders>
              <w:top w:val="single" w:sz="4" w:space="0" w:color="auto"/>
              <w:left w:val="single" w:sz="4" w:space="0" w:color="auto"/>
              <w:bottom w:val="single" w:sz="4" w:space="0" w:color="auto"/>
              <w:right w:val="single" w:sz="4" w:space="0" w:color="auto"/>
            </w:tcBorders>
          </w:tcPr>
          <w:p w14:paraId="648BEDBA"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1426D060"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1C8EFA21"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11.Номер записи об аккредитации филиала, представительства в государственном реестре аккредитованных филиалов, представительств, регистрационный номер по месту учреждения и регистрации</w:t>
            </w:r>
          </w:p>
        </w:tc>
        <w:tc>
          <w:tcPr>
            <w:tcW w:w="5454" w:type="dxa"/>
            <w:gridSpan w:val="3"/>
            <w:tcBorders>
              <w:top w:val="single" w:sz="4" w:space="0" w:color="auto"/>
              <w:left w:val="single" w:sz="4" w:space="0" w:color="auto"/>
              <w:bottom w:val="single" w:sz="4" w:space="0" w:color="auto"/>
              <w:right w:val="single" w:sz="4" w:space="0" w:color="auto"/>
            </w:tcBorders>
          </w:tcPr>
          <w:p w14:paraId="341E942A"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2C46EE2D"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014A06F"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12.Юридический адрес</w:t>
            </w:r>
          </w:p>
        </w:tc>
        <w:tc>
          <w:tcPr>
            <w:tcW w:w="5454" w:type="dxa"/>
            <w:gridSpan w:val="3"/>
            <w:tcBorders>
              <w:top w:val="single" w:sz="4" w:space="0" w:color="auto"/>
              <w:left w:val="single" w:sz="4" w:space="0" w:color="auto"/>
              <w:bottom w:val="single" w:sz="4" w:space="0" w:color="auto"/>
              <w:right w:val="single" w:sz="4" w:space="0" w:color="auto"/>
            </w:tcBorders>
          </w:tcPr>
          <w:p w14:paraId="225B8696"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1E4168B8"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82C0B57"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13.Почтовый адрес</w:t>
            </w:r>
          </w:p>
        </w:tc>
        <w:tc>
          <w:tcPr>
            <w:tcW w:w="5454" w:type="dxa"/>
            <w:gridSpan w:val="3"/>
            <w:tcBorders>
              <w:top w:val="single" w:sz="4" w:space="0" w:color="auto"/>
              <w:left w:val="single" w:sz="4" w:space="0" w:color="auto"/>
              <w:bottom w:val="single" w:sz="4" w:space="0" w:color="auto"/>
              <w:right w:val="single" w:sz="4" w:space="0" w:color="auto"/>
            </w:tcBorders>
          </w:tcPr>
          <w:p w14:paraId="0CBBDE07" w14:textId="77777777" w:rsidR="00291285" w:rsidRPr="00291285" w:rsidRDefault="00291285" w:rsidP="00EA2794">
            <w:pPr>
              <w:pStyle w:val="ConsCell"/>
              <w:widowControl/>
              <w:rPr>
                <w:rFonts w:ascii="Tahoma" w:hAnsi="Tahoma" w:cs="Tahoma"/>
                <w:sz w:val="16"/>
                <w:szCs w:val="16"/>
                <w:highlight w:val="yellow"/>
              </w:rPr>
            </w:pPr>
          </w:p>
        </w:tc>
      </w:tr>
      <w:tr w:rsidR="00291285" w:rsidRPr="00291285" w14:paraId="4E0268FF"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E5B1AD5"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14.Основные виды деятельности</w:t>
            </w:r>
          </w:p>
        </w:tc>
        <w:tc>
          <w:tcPr>
            <w:tcW w:w="5454" w:type="dxa"/>
            <w:gridSpan w:val="3"/>
            <w:tcBorders>
              <w:top w:val="single" w:sz="4" w:space="0" w:color="auto"/>
              <w:left w:val="single" w:sz="4" w:space="0" w:color="auto"/>
              <w:bottom w:val="single" w:sz="4" w:space="0" w:color="auto"/>
              <w:right w:val="single" w:sz="4" w:space="0" w:color="auto"/>
            </w:tcBorders>
          </w:tcPr>
          <w:p w14:paraId="18213BDE" w14:textId="77777777" w:rsidR="00291285" w:rsidRPr="00291285" w:rsidRDefault="00291285" w:rsidP="00EA2794">
            <w:pPr>
              <w:pStyle w:val="ConsCell"/>
              <w:widowControl/>
              <w:rPr>
                <w:rFonts w:ascii="Tahoma" w:hAnsi="Tahoma" w:cs="Tahoma"/>
                <w:sz w:val="16"/>
                <w:szCs w:val="16"/>
              </w:rPr>
            </w:pPr>
          </w:p>
        </w:tc>
      </w:tr>
      <w:tr w:rsidR="00291285" w:rsidRPr="00291285" w14:paraId="1FC3107F"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D82E510" w14:textId="77777777" w:rsidR="00291285" w:rsidRPr="00291285" w:rsidRDefault="00291285" w:rsidP="00EA2794">
            <w:pPr>
              <w:jc w:val="both"/>
              <w:rPr>
                <w:rFonts w:ascii="Tahoma" w:hAnsi="Tahoma" w:cs="Tahoma"/>
                <w:b/>
                <w:sz w:val="16"/>
                <w:szCs w:val="16"/>
              </w:rPr>
            </w:pPr>
            <w:r w:rsidRPr="00291285">
              <w:rPr>
                <w:rFonts w:ascii="Tahoma" w:hAnsi="Tahoma" w:cs="Tahoma"/>
                <w:b/>
                <w:sz w:val="16"/>
                <w:szCs w:val="16"/>
              </w:rPr>
              <w:t>15.Сведения в отношении трастов и иных структур без образования юридического лица с аналогичной структурой или функцией</w:t>
            </w:r>
          </w:p>
        </w:tc>
        <w:tc>
          <w:tcPr>
            <w:tcW w:w="5454" w:type="dxa"/>
            <w:gridSpan w:val="3"/>
            <w:tcBorders>
              <w:top w:val="single" w:sz="4" w:space="0" w:color="auto"/>
              <w:left w:val="single" w:sz="4" w:space="0" w:color="auto"/>
              <w:bottom w:val="single" w:sz="4" w:space="0" w:color="auto"/>
              <w:right w:val="single" w:sz="4" w:space="0" w:color="auto"/>
            </w:tcBorders>
          </w:tcPr>
          <w:p w14:paraId="319A7C44"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Состав имущества, находящегося в управлении (собственности):</w:t>
            </w:r>
          </w:p>
          <w:p w14:paraId="0E9E144C" w14:textId="77777777" w:rsidR="00291285" w:rsidRPr="00291285" w:rsidRDefault="00291285" w:rsidP="00EA2794">
            <w:pPr>
              <w:pStyle w:val="ConsCell"/>
              <w:widowControl/>
              <w:rPr>
                <w:rFonts w:ascii="Tahoma" w:hAnsi="Tahoma" w:cs="Tahoma"/>
                <w:b/>
                <w:sz w:val="16"/>
                <w:szCs w:val="16"/>
              </w:rPr>
            </w:pPr>
          </w:p>
          <w:p w14:paraId="617D680C"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Фамилия, имя, отчество (при наличии) (наименование) и адрес места жительства (места нахождения):</w:t>
            </w:r>
          </w:p>
          <w:p w14:paraId="230D764B"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 учредителей (участников):</w:t>
            </w:r>
          </w:p>
          <w:p w14:paraId="567FDE3B" w14:textId="77777777" w:rsidR="00291285" w:rsidRPr="00291285" w:rsidRDefault="00291285" w:rsidP="00EA2794">
            <w:pPr>
              <w:pStyle w:val="ConsCell"/>
              <w:widowControl/>
              <w:rPr>
                <w:rFonts w:ascii="Tahoma" w:hAnsi="Tahoma" w:cs="Tahoma"/>
                <w:b/>
                <w:sz w:val="16"/>
                <w:szCs w:val="16"/>
              </w:rPr>
            </w:pPr>
            <w:r w:rsidRPr="00291285">
              <w:rPr>
                <w:rFonts w:ascii="Tahoma" w:hAnsi="Tahoma" w:cs="Tahoma"/>
                <w:b/>
                <w:sz w:val="16"/>
                <w:szCs w:val="16"/>
              </w:rPr>
              <w:t>- доверительного собственника (управляющего):</w:t>
            </w:r>
          </w:p>
          <w:p w14:paraId="027D661D" w14:textId="77777777" w:rsidR="00291285" w:rsidRPr="00291285" w:rsidRDefault="00291285" w:rsidP="00EA2794">
            <w:pPr>
              <w:pStyle w:val="ConsCell"/>
              <w:widowControl/>
              <w:rPr>
                <w:rFonts w:ascii="Tahoma" w:hAnsi="Tahoma" w:cs="Tahoma"/>
                <w:sz w:val="16"/>
                <w:szCs w:val="16"/>
              </w:rPr>
            </w:pPr>
            <w:r w:rsidRPr="00291285">
              <w:rPr>
                <w:rFonts w:ascii="Tahoma" w:hAnsi="Tahoma" w:cs="Tahoma"/>
                <w:b/>
                <w:sz w:val="16"/>
                <w:szCs w:val="16"/>
              </w:rPr>
              <w:t>- протекторов:</w:t>
            </w:r>
          </w:p>
        </w:tc>
      </w:tr>
      <w:tr w:rsidR="00291285" w:rsidRPr="00291285" w14:paraId="06E83AEB"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195CA731"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 xml:space="preserve">16.Структура и персональный состав органов управления </w:t>
            </w:r>
          </w:p>
          <w:p w14:paraId="1286BF1F" w14:textId="77777777" w:rsidR="00291285" w:rsidRPr="00291285" w:rsidRDefault="00291285" w:rsidP="00EA2794">
            <w:pPr>
              <w:pStyle w:val="ConsCell"/>
              <w:widowControl/>
              <w:jc w:val="both"/>
              <w:rPr>
                <w:rFonts w:ascii="Tahoma" w:hAnsi="Tahoma" w:cs="Tahoma"/>
                <w:i/>
                <w:sz w:val="16"/>
                <w:szCs w:val="16"/>
              </w:rPr>
            </w:pPr>
            <w:r w:rsidRPr="00291285">
              <w:rPr>
                <w:rFonts w:ascii="Tahoma" w:hAnsi="Tahoma" w:cs="Tahoma"/>
                <w:i/>
                <w:sz w:val="16"/>
                <w:szCs w:val="16"/>
              </w:rPr>
              <w:t xml:space="preserve">(указывается: </w:t>
            </w:r>
          </w:p>
          <w:p w14:paraId="565EC434"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i/>
                <w:sz w:val="16"/>
                <w:szCs w:val="16"/>
              </w:rPr>
              <w:t>Орган управления - ФИО (ИНН)/Наименование – Должность - Доля владения %)</w:t>
            </w:r>
          </w:p>
        </w:tc>
        <w:tc>
          <w:tcPr>
            <w:tcW w:w="5454" w:type="dxa"/>
            <w:gridSpan w:val="3"/>
            <w:tcBorders>
              <w:top w:val="single" w:sz="4" w:space="0" w:color="auto"/>
              <w:left w:val="single" w:sz="4" w:space="0" w:color="auto"/>
              <w:bottom w:val="single" w:sz="4" w:space="0" w:color="auto"/>
              <w:right w:val="single" w:sz="4" w:space="0" w:color="auto"/>
            </w:tcBorders>
          </w:tcPr>
          <w:p w14:paraId="0C99E4B9" w14:textId="77777777" w:rsidR="00291285" w:rsidRPr="00291285" w:rsidRDefault="00291285" w:rsidP="00EA2794">
            <w:pPr>
              <w:pStyle w:val="ConsCell"/>
              <w:widowControl/>
              <w:rPr>
                <w:rFonts w:ascii="Tahoma" w:hAnsi="Tahoma" w:cs="Tahoma"/>
                <w:sz w:val="16"/>
                <w:szCs w:val="16"/>
              </w:rPr>
            </w:pPr>
            <w:r w:rsidRPr="00291285">
              <w:rPr>
                <w:rFonts w:ascii="Tahoma" w:hAnsi="Tahoma" w:cs="Tahoma"/>
                <w:sz w:val="16"/>
                <w:szCs w:val="16"/>
              </w:rPr>
              <w:fldChar w:fldCharType="begin"/>
            </w:r>
            <w:r w:rsidRPr="00291285">
              <w:rPr>
                <w:rFonts w:ascii="Tahoma" w:hAnsi="Tahoma" w:cs="Tahoma"/>
                <w:sz w:val="16"/>
                <w:szCs w:val="16"/>
              </w:rPr>
              <w:instrText xml:space="preserve"> DOCVARIABLE  КОДЫ_ОКВЭД  \* MERGEFORMAT </w:instrText>
            </w:r>
            <w:r w:rsidRPr="00291285">
              <w:rPr>
                <w:rFonts w:ascii="Tahoma" w:hAnsi="Tahoma" w:cs="Tahoma"/>
                <w:sz w:val="16"/>
                <w:szCs w:val="16"/>
              </w:rPr>
              <w:fldChar w:fldCharType="separate"/>
            </w:r>
            <w:r w:rsidRPr="00291285">
              <w:rPr>
                <w:rFonts w:ascii="Tahoma" w:hAnsi="Tahoma" w:cs="Tahoma"/>
                <w:b/>
                <w:sz w:val="16"/>
                <w:szCs w:val="16"/>
              </w:rPr>
              <w:t xml:space="preserve"> </w:t>
            </w:r>
            <w:r w:rsidRPr="00291285">
              <w:rPr>
                <w:rFonts w:ascii="Tahoma" w:hAnsi="Tahoma" w:cs="Tahoma"/>
                <w:sz w:val="16"/>
                <w:szCs w:val="16"/>
              </w:rPr>
              <w:fldChar w:fldCharType="end"/>
            </w:r>
          </w:p>
        </w:tc>
      </w:tr>
      <w:tr w:rsidR="00291285" w:rsidRPr="00291285" w14:paraId="71881767"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1628F535"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17.Размер зарегистрированного/оплаченного уставного (складочного) капитала или величина уставного фонда, стоимости имущества</w:t>
            </w:r>
          </w:p>
        </w:tc>
        <w:tc>
          <w:tcPr>
            <w:tcW w:w="5454" w:type="dxa"/>
            <w:gridSpan w:val="3"/>
            <w:tcBorders>
              <w:top w:val="single" w:sz="4" w:space="0" w:color="auto"/>
              <w:left w:val="single" w:sz="4" w:space="0" w:color="auto"/>
              <w:bottom w:val="single" w:sz="4" w:space="0" w:color="auto"/>
              <w:right w:val="single" w:sz="4" w:space="0" w:color="auto"/>
            </w:tcBorders>
          </w:tcPr>
          <w:p w14:paraId="3C53AFB2" w14:textId="77777777" w:rsidR="00291285" w:rsidRPr="00291285" w:rsidRDefault="00291285" w:rsidP="00EA2794">
            <w:pPr>
              <w:pStyle w:val="ConsCell"/>
              <w:widowControl/>
              <w:rPr>
                <w:rFonts w:ascii="Tahoma" w:hAnsi="Tahoma" w:cs="Tahoma"/>
                <w:sz w:val="16"/>
                <w:szCs w:val="16"/>
              </w:rPr>
            </w:pPr>
          </w:p>
        </w:tc>
      </w:tr>
      <w:tr w:rsidR="00291285" w:rsidRPr="00291285" w14:paraId="3E494D9D"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0CF6BF29" w14:textId="290FE05F"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18.Сведения о присутствии или отсутствии по адресу (местонахождению) иностранной структуры без образования юридического лица, её постоянно действующего органа управления, иного органа или лица, которые имеют право действовать от имени иностранной структуры без образования юридического лица без доверенности</w:t>
            </w:r>
          </w:p>
        </w:tc>
        <w:tc>
          <w:tcPr>
            <w:tcW w:w="5454" w:type="dxa"/>
            <w:gridSpan w:val="3"/>
            <w:tcBorders>
              <w:top w:val="single" w:sz="4" w:space="0" w:color="auto"/>
              <w:left w:val="single" w:sz="4" w:space="0" w:color="auto"/>
              <w:bottom w:val="single" w:sz="4" w:space="0" w:color="auto"/>
              <w:right w:val="single" w:sz="4" w:space="0" w:color="auto"/>
            </w:tcBorders>
            <w:shd w:val="clear" w:color="auto" w:fill="auto"/>
          </w:tcPr>
          <w:p w14:paraId="71103B5E" w14:textId="77777777" w:rsidR="00291285" w:rsidRPr="00291285" w:rsidRDefault="00291285" w:rsidP="00EA2794">
            <w:pPr>
              <w:pStyle w:val="ConsCell"/>
              <w:widowControl/>
              <w:rPr>
                <w:rFonts w:ascii="Tahoma" w:hAnsi="Tahoma" w:cs="Tahoma"/>
                <w:sz w:val="16"/>
                <w:szCs w:val="16"/>
              </w:rPr>
            </w:pPr>
            <w:r w:rsidRPr="00291285">
              <w:rPr>
                <w:rFonts w:ascii="Tahoma" w:hAnsi="Tahoma" w:cs="Tahoma"/>
                <w:b/>
                <w:sz w:val="16"/>
                <w:szCs w:val="16"/>
              </w:rPr>
              <w:fldChar w:fldCharType="begin">
                <w:ffData>
                  <w:name w:val="Флажок8"/>
                  <w:enabled/>
                  <w:calcOnExit w:val="0"/>
                  <w:checkBox>
                    <w:sizeAuto/>
                    <w:default w:val="0"/>
                  </w:checkBox>
                </w:ffData>
              </w:fldChar>
            </w:r>
            <w:r w:rsidRPr="00291285">
              <w:rPr>
                <w:rFonts w:ascii="Tahoma" w:hAnsi="Tahoma" w:cs="Tahoma"/>
                <w:b/>
                <w:sz w:val="16"/>
                <w:szCs w:val="16"/>
              </w:rPr>
              <w:instrText xml:space="preserve"> FORMCHECKBOX </w:instrText>
            </w:r>
            <w:r w:rsidR="006775CA">
              <w:rPr>
                <w:rFonts w:ascii="Tahoma" w:hAnsi="Tahoma" w:cs="Tahoma"/>
                <w:b/>
                <w:sz w:val="16"/>
                <w:szCs w:val="16"/>
              </w:rPr>
            </w:r>
            <w:r w:rsidR="006775CA">
              <w:rPr>
                <w:rFonts w:ascii="Tahoma" w:hAnsi="Tahoma" w:cs="Tahoma"/>
                <w:b/>
                <w:sz w:val="16"/>
                <w:szCs w:val="16"/>
              </w:rPr>
              <w:fldChar w:fldCharType="separate"/>
            </w:r>
            <w:r w:rsidRPr="00291285">
              <w:rPr>
                <w:rFonts w:ascii="Tahoma" w:hAnsi="Tahoma" w:cs="Tahoma"/>
                <w:b/>
                <w:sz w:val="16"/>
                <w:szCs w:val="16"/>
              </w:rPr>
              <w:fldChar w:fldCharType="end"/>
            </w:r>
            <w:r w:rsidRPr="00291285">
              <w:rPr>
                <w:rFonts w:ascii="Tahoma" w:hAnsi="Tahoma" w:cs="Tahoma"/>
                <w:sz w:val="16"/>
                <w:szCs w:val="16"/>
              </w:rPr>
              <w:fldChar w:fldCharType="begin"/>
            </w:r>
            <w:r w:rsidRPr="00291285">
              <w:rPr>
                <w:rFonts w:ascii="Tahoma" w:hAnsi="Tahoma" w:cs="Tahoma"/>
                <w:sz w:val="16"/>
                <w:szCs w:val="16"/>
              </w:rPr>
              <w:instrText xml:space="preserve"> DOCVARIABLE  INFO_ADDR  \* MERGEFORMAT </w:instrText>
            </w:r>
            <w:r w:rsidRPr="00291285">
              <w:rPr>
                <w:rFonts w:ascii="Tahoma" w:hAnsi="Tahoma" w:cs="Tahoma"/>
                <w:sz w:val="16"/>
                <w:szCs w:val="16"/>
              </w:rPr>
              <w:fldChar w:fldCharType="separate"/>
            </w:r>
            <w:r w:rsidRPr="00291285">
              <w:rPr>
                <w:rFonts w:ascii="Tahoma" w:hAnsi="Tahoma" w:cs="Tahoma"/>
                <w:sz w:val="16"/>
                <w:szCs w:val="16"/>
              </w:rPr>
              <w:t>Постоянно действующий орган управления, иной орган или лицо, которое имеет право действовать от имени</w:t>
            </w:r>
            <w:r w:rsidRPr="00291285">
              <w:rPr>
                <w:rFonts w:ascii="Tahoma" w:hAnsi="Tahoma" w:cs="Tahoma"/>
                <w:b/>
                <w:sz w:val="16"/>
                <w:szCs w:val="16"/>
              </w:rPr>
              <w:t xml:space="preserve"> </w:t>
            </w:r>
            <w:r w:rsidRPr="00291285">
              <w:rPr>
                <w:rFonts w:ascii="Tahoma" w:hAnsi="Tahoma" w:cs="Tahoma"/>
                <w:sz w:val="16"/>
                <w:szCs w:val="16"/>
              </w:rPr>
              <w:t xml:space="preserve">иностранной структуры без образования юридического лица без доверенности присутствует по адресу (местонахождению) юридического лица. </w:t>
            </w:r>
          </w:p>
          <w:p w14:paraId="16C27D30" w14:textId="7C5F9FD0" w:rsidR="00291285" w:rsidRPr="00291285" w:rsidRDefault="00291285" w:rsidP="00EA2794">
            <w:pPr>
              <w:pStyle w:val="ConsCell"/>
              <w:rPr>
                <w:rFonts w:ascii="Tahoma" w:hAnsi="Tahoma" w:cs="Tahoma"/>
                <w:sz w:val="16"/>
                <w:szCs w:val="16"/>
              </w:rPr>
            </w:pPr>
            <w:r w:rsidRPr="00291285">
              <w:rPr>
                <w:rFonts w:ascii="Tahoma" w:hAnsi="Tahoma" w:cs="Tahoma"/>
                <w:sz w:val="16"/>
                <w:szCs w:val="16"/>
              </w:rPr>
              <w:fldChar w:fldCharType="begin">
                <w:ffData>
                  <w:name w:val="Флажок8"/>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Постоянно действующий орган управления, иной орган или лицо, которое имеет право действовать от имени иностранной структуры без образования</w:t>
            </w:r>
            <w:r w:rsidRPr="00291285">
              <w:rPr>
                <w:rFonts w:ascii="Tahoma" w:hAnsi="Tahoma" w:cs="Tahoma"/>
                <w:b/>
                <w:sz w:val="16"/>
                <w:szCs w:val="16"/>
              </w:rPr>
              <w:t xml:space="preserve"> </w:t>
            </w:r>
            <w:r w:rsidRPr="00291285">
              <w:rPr>
                <w:rFonts w:ascii="Tahoma" w:hAnsi="Tahoma" w:cs="Tahoma"/>
                <w:sz w:val="16"/>
                <w:szCs w:val="16"/>
              </w:rPr>
              <w:t>юридического лица без доверенности отсутствует по адресу (местонахождению) иностранной структуры без образования юридического лица. Присутствует по адресу:</w:t>
            </w:r>
            <w:r w:rsidR="002071B2">
              <w:rPr>
                <w:rFonts w:ascii="Tahoma" w:hAnsi="Tahoma" w:cs="Tahoma"/>
                <w:sz w:val="16"/>
                <w:szCs w:val="16"/>
                <w:lang w:val="en-US"/>
              </w:rPr>
              <w:t xml:space="preserve"> </w:t>
            </w:r>
            <w:r w:rsidRPr="00291285">
              <w:rPr>
                <w:rFonts w:ascii="Tahoma" w:hAnsi="Tahoma" w:cs="Tahoma"/>
                <w:sz w:val="16"/>
                <w:szCs w:val="16"/>
              </w:rPr>
              <w:t>____________________</w:t>
            </w:r>
            <w:r w:rsidRPr="00291285">
              <w:rPr>
                <w:rFonts w:ascii="Tahoma" w:hAnsi="Tahoma" w:cs="Tahoma"/>
                <w:sz w:val="16"/>
                <w:szCs w:val="16"/>
              </w:rPr>
              <w:fldChar w:fldCharType="end"/>
            </w:r>
            <w:r w:rsidRPr="00291285">
              <w:rPr>
                <w:rFonts w:ascii="Tahoma" w:hAnsi="Tahoma" w:cs="Tahoma"/>
                <w:sz w:val="16"/>
                <w:szCs w:val="16"/>
              </w:rPr>
              <w:t xml:space="preserve">. </w:t>
            </w:r>
          </w:p>
        </w:tc>
      </w:tr>
      <w:tr w:rsidR="00291285" w:rsidRPr="00291285" w14:paraId="7527505B"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1D335C33"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19.Номера контактных телефонов и факсов</w:t>
            </w:r>
          </w:p>
        </w:tc>
        <w:tc>
          <w:tcPr>
            <w:tcW w:w="5454" w:type="dxa"/>
            <w:gridSpan w:val="3"/>
            <w:tcBorders>
              <w:top w:val="single" w:sz="4" w:space="0" w:color="auto"/>
              <w:left w:val="single" w:sz="4" w:space="0" w:color="auto"/>
              <w:bottom w:val="single" w:sz="4" w:space="0" w:color="auto"/>
              <w:right w:val="single" w:sz="4" w:space="0" w:color="auto"/>
            </w:tcBorders>
          </w:tcPr>
          <w:p w14:paraId="5664D409" w14:textId="77777777" w:rsidR="00291285" w:rsidRPr="00291285" w:rsidRDefault="00291285" w:rsidP="00EA2794">
            <w:pPr>
              <w:pStyle w:val="ConsCell"/>
              <w:rPr>
                <w:rFonts w:ascii="Tahoma" w:hAnsi="Tahoma" w:cs="Tahoma"/>
                <w:sz w:val="16"/>
                <w:szCs w:val="16"/>
              </w:rPr>
            </w:pPr>
            <w:r w:rsidRPr="00291285">
              <w:rPr>
                <w:rFonts w:ascii="Tahoma" w:hAnsi="Tahoma" w:cs="Tahoma"/>
                <w:sz w:val="16"/>
                <w:szCs w:val="16"/>
              </w:rPr>
              <w:fldChar w:fldCharType="begin"/>
            </w:r>
            <w:r w:rsidRPr="00291285">
              <w:rPr>
                <w:rFonts w:ascii="Tahoma" w:hAnsi="Tahoma" w:cs="Tahoma"/>
                <w:sz w:val="16"/>
                <w:szCs w:val="16"/>
              </w:rPr>
              <w:instrText xml:space="preserve"> DOCVARIABLE  КОНТАКТ_ТЕЛ  \* MERGEFORMAT </w:instrText>
            </w:r>
            <w:r w:rsidRPr="00291285">
              <w:rPr>
                <w:rFonts w:ascii="Tahoma" w:hAnsi="Tahoma" w:cs="Tahoma"/>
                <w:sz w:val="16"/>
                <w:szCs w:val="16"/>
              </w:rPr>
              <w:fldChar w:fldCharType="separate"/>
            </w:r>
            <w:r w:rsidRPr="00291285">
              <w:rPr>
                <w:rFonts w:ascii="Tahoma" w:hAnsi="Tahoma" w:cs="Tahoma"/>
                <w:sz w:val="16"/>
                <w:szCs w:val="16"/>
              </w:rPr>
              <w:t>Тел/факс (код города): _______________________________________.</w:t>
            </w:r>
            <w:r w:rsidRPr="00291285">
              <w:rPr>
                <w:rFonts w:ascii="Tahoma" w:hAnsi="Tahoma" w:cs="Tahoma"/>
                <w:sz w:val="16"/>
                <w:szCs w:val="16"/>
              </w:rPr>
              <w:fldChar w:fldCharType="end"/>
            </w:r>
          </w:p>
        </w:tc>
      </w:tr>
      <w:tr w:rsidR="00291285" w:rsidRPr="00291285" w14:paraId="568BA35A"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0042B344"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20.Адрес электронной почты</w:t>
            </w:r>
          </w:p>
        </w:tc>
        <w:tc>
          <w:tcPr>
            <w:tcW w:w="5454" w:type="dxa"/>
            <w:gridSpan w:val="3"/>
            <w:tcBorders>
              <w:top w:val="single" w:sz="4" w:space="0" w:color="auto"/>
              <w:left w:val="single" w:sz="4" w:space="0" w:color="auto"/>
              <w:bottom w:val="single" w:sz="4" w:space="0" w:color="auto"/>
              <w:right w:val="single" w:sz="4" w:space="0" w:color="auto"/>
            </w:tcBorders>
          </w:tcPr>
          <w:p w14:paraId="19E3E317" w14:textId="77777777" w:rsidR="00291285" w:rsidRPr="00291285" w:rsidRDefault="00291285" w:rsidP="00EA2794">
            <w:pPr>
              <w:pStyle w:val="ConsCell"/>
              <w:rPr>
                <w:rFonts w:ascii="Tahoma" w:hAnsi="Tahoma" w:cs="Tahoma"/>
                <w:sz w:val="16"/>
                <w:szCs w:val="16"/>
              </w:rPr>
            </w:pPr>
            <w:r w:rsidRPr="00291285">
              <w:rPr>
                <w:rFonts w:ascii="Tahoma" w:hAnsi="Tahoma" w:cs="Tahoma"/>
                <w:sz w:val="16"/>
                <w:szCs w:val="16"/>
                <w:lang w:val="en-US"/>
              </w:rPr>
              <w:t>e-mail</w:t>
            </w:r>
            <w:r w:rsidRPr="00291285">
              <w:rPr>
                <w:rFonts w:ascii="Tahoma" w:hAnsi="Tahoma" w:cs="Tahoma"/>
                <w:sz w:val="16"/>
                <w:szCs w:val="16"/>
              </w:rPr>
              <w:t>: _____________________________________________________.</w:t>
            </w:r>
          </w:p>
        </w:tc>
      </w:tr>
      <w:tr w:rsidR="00291285" w:rsidRPr="00291285" w14:paraId="0A790D9E"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6068C2B" w14:textId="2F2D10C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 xml:space="preserve">21.Сведения о целях установления деловых отношений с </w:t>
            </w:r>
            <w:r w:rsidR="0094596C">
              <w:rPr>
                <w:rFonts w:ascii="Tahoma" w:hAnsi="Tahoma" w:cs="Tahoma"/>
                <w:b/>
                <w:sz w:val="16"/>
                <w:szCs w:val="16"/>
              </w:rPr>
              <w:t>НКО АО ПРЦ</w:t>
            </w:r>
          </w:p>
        </w:tc>
        <w:tc>
          <w:tcPr>
            <w:tcW w:w="5454" w:type="dxa"/>
            <w:gridSpan w:val="3"/>
            <w:tcBorders>
              <w:top w:val="single" w:sz="4" w:space="0" w:color="auto"/>
              <w:left w:val="single" w:sz="4" w:space="0" w:color="auto"/>
              <w:bottom w:val="single" w:sz="4" w:space="0" w:color="auto"/>
              <w:right w:val="single" w:sz="4" w:space="0" w:color="auto"/>
            </w:tcBorders>
          </w:tcPr>
          <w:p w14:paraId="043C1CD3" w14:textId="6EE96ECB"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расчетно</w:t>
            </w:r>
            <w:r w:rsidR="00E173F2">
              <w:rPr>
                <w:rFonts w:ascii="Tahoma" w:hAnsi="Tahoma" w:cs="Tahoma"/>
                <w:sz w:val="16"/>
                <w:szCs w:val="16"/>
              </w:rPr>
              <w:t>е</w:t>
            </w:r>
            <w:r w:rsidRPr="00291285">
              <w:rPr>
                <w:rFonts w:ascii="Tahoma" w:hAnsi="Tahoma" w:cs="Tahoma"/>
                <w:sz w:val="16"/>
                <w:szCs w:val="16"/>
              </w:rPr>
              <w:t xml:space="preserve"> обслуживание</w:t>
            </w:r>
          </w:p>
          <w:p w14:paraId="415AE901"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валютные платежи</w:t>
            </w:r>
          </w:p>
          <w:p w14:paraId="41C84E5A"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внешнеторговая деятельность:</w:t>
            </w:r>
          </w:p>
          <w:p w14:paraId="3C72BD2B" w14:textId="611F65F1" w:rsidR="00291285" w:rsidRPr="00291285" w:rsidRDefault="00291285" w:rsidP="00EA2794">
            <w:pPr>
              <w:spacing w:before="20"/>
              <w:rPr>
                <w:rFonts w:ascii="Tahoma" w:hAnsi="Tahoma" w:cs="Tahoma"/>
                <w:sz w:val="16"/>
                <w:szCs w:val="16"/>
              </w:rPr>
            </w:pPr>
            <w:r w:rsidRPr="00291285">
              <w:rPr>
                <w:rFonts w:ascii="Tahoma" w:hAnsi="Tahoma" w:cs="Tahoma"/>
                <w:sz w:val="16"/>
                <w:szCs w:val="16"/>
              </w:rPr>
              <w:t xml:space="preserve">      </w:t>
            </w: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в том числе осуществление внешнеторговой деятельности по контрактам на поставку товара с территории </w:t>
            </w:r>
            <w:r w:rsidR="00E173F2">
              <w:rPr>
                <w:rFonts w:ascii="Tahoma" w:hAnsi="Tahoma" w:cs="Tahoma"/>
                <w:sz w:val="16"/>
                <w:szCs w:val="16"/>
              </w:rPr>
              <w:t>Евразийского экономического союза (ЕАЭС)</w:t>
            </w:r>
            <w:r w:rsidRPr="00291285">
              <w:rPr>
                <w:rFonts w:ascii="Tahoma" w:hAnsi="Tahoma" w:cs="Tahoma"/>
                <w:sz w:val="16"/>
                <w:szCs w:val="16"/>
              </w:rPr>
              <w:t xml:space="preserve"> с лицами-нерезидентами, не являющимися резидентами </w:t>
            </w:r>
            <w:r w:rsidR="00E173F2">
              <w:rPr>
                <w:rFonts w:ascii="Tahoma" w:hAnsi="Tahoma" w:cs="Tahoma"/>
                <w:sz w:val="16"/>
                <w:szCs w:val="16"/>
              </w:rPr>
              <w:t>ЕАЭС</w:t>
            </w:r>
            <w:r w:rsidRPr="00291285">
              <w:rPr>
                <w:rFonts w:ascii="Tahoma" w:hAnsi="Tahoma" w:cs="Tahoma"/>
                <w:sz w:val="16"/>
                <w:szCs w:val="16"/>
              </w:rPr>
              <w:t>;</w:t>
            </w:r>
          </w:p>
          <w:p w14:paraId="18CFF8B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 xml:space="preserve">      </w:t>
            </w: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в том числе осуществление внешнеторговой деятельности по контрактам с лицами-нерезидентами, зарегистрированными в оффшорных зонах.</w:t>
            </w:r>
          </w:p>
          <w:p w14:paraId="184E2F4B" w14:textId="77777777" w:rsidR="00291285" w:rsidRPr="00291285" w:rsidRDefault="00291285" w:rsidP="00EA2794">
            <w:pPr>
              <w:pStyle w:val="ConsCell"/>
              <w:rPr>
                <w:rFonts w:ascii="Tahoma" w:hAnsi="Tahoma" w:cs="Tahoma"/>
                <w:sz w:val="16"/>
                <w:szCs w:val="16"/>
                <w:highlight w:val="yellow"/>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иные (указать): _________________________________________</w:t>
            </w:r>
          </w:p>
        </w:tc>
      </w:tr>
      <w:tr w:rsidR="00291285" w:rsidRPr="00291285" w14:paraId="742ED470"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610C10CE" w14:textId="6E1B9A4D"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t xml:space="preserve">22.Сведения о предполагаемом характере деловых отношений с </w:t>
            </w:r>
            <w:r w:rsidR="0094596C">
              <w:rPr>
                <w:rFonts w:ascii="Tahoma" w:hAnsi="Tahoma" w:cs="Tahoma"/>
                <w:b/>
                <w:sz w:val="16"/>
                <w:szCs w:val="16"/>
              </w:rPr>
              <w:t>НКО АО ПРЦ</w:t>
            </w:r>
          </w:p>
        </w:tc>
        <w:tc>
          <w:tcPr>
            <w:tcW w:w="5454" w:type="dxa"/>
            <w:gridSpan w:val="3"/>
            <w:tcBorders>
              <w:top w:val="single" w:sz="4" w:space="0" w:color="auto"/>
              <w:left w:val="single" w:sz="4" w:space="0" w:color="auto"/>
              <w:bottom w:val="single" w:sz="4" w:space="0" w:color="auto"/>
              <w:right w:val="single" w:sz="4" w:space="0" w:color="auto"/>
            </w:tcBorders>
          </w:tcPr>
          <w:p w14:paraId="26EDA7B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долгосрочные отношения </w:t>
            </w:r>
          </w:p>
          <w:p w14:paraId="064730FC" w14:textId="77777777" w:rsidR="00291285" w:rsidRPr="00291285" w:rsidRDefault="00291285" w:rsidP="00EA2794">
            <w:pPr>
              <w:spacing w:before="20"/>
              <w:rPr>
                <w:rFonts w:ascii="Tahoma" w:hAnsi="Tahoma" w:cs="Tahoma"/>
                <w:sz w:val="16"/>
                <w:szCs w:val="16"/>
                <w:highlight w:val="yellow"/>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разовые целевые операции</w:t>
            </w:r>
          </w:p>
        </w:tc>
      </w:tr>
      <w:tr w:rsidR="00291285" w:rsidRPr="00291285" w14:paraId="170F36A8"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4398C2ED" w14:textId="77777777" w:rsidR="00291285" w:rsidRPr="00291285" w:rsidRDefault="00291285" w:rsidP="00EA2794">
            <w:pPr>
              <w:pStyle w:val="ConsCell"/>
              <w:widowControl/>
              <w:jc w:val="both"/>
              <w:rPr>
                <w:rFonts w:ascii="Tahoma" w:hAnsi="Tahoma" w:cs="Tahoma"/>
                <w:b/>
                <w:sz w:val="16"/>
                <w:szCs w:val="16"/>
              </w:rPr>
            </w:pPr>
            <w:r w:rsidRPr="00291285">
              <w:rPr>
                <w:rFonts w:ascii="Tahoma" w:hAnsi="Tahoma" w:cs="Tahoma"/>
                <w:b/>
                <w:sz w:val="16"/>
                <w:szCs w:val="16"/>
              </w:rPr>
              <w:lastRenderedPageBreak/>
              <w:t>23.Сведения о целях финансово-хозяйственной деятельности</w:t>
            </w:r>
          </w:p>
        </w:tc>
        <w:tc>
          <w:tcPr>
            <w:tcW w:w="5454" w:type="dxa"/>
            <w:gridSpan w:val="3"/>
            <w:tcBorders>
              <w:top w:val="single" w:sz="4" w:space="0" w:color="auto"/>
              <w:left w:val="single" w:sz="4" w:space="0" w:color="auto"/>
              <w:bottom w:val="single" w:sz="4" w:space="0" w:color="auto"/>
              <w:right w:val="single" w:sz="4" w:space="0" w:color="auto"/>
            </w:tcBorders>
          </w:tcPr>
          <w:p w14:paraId="567AC9D9"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 планируемые объемы операций (неделя/месяц/квартал/год):</w:t>
            </w:r>
          </w:p>
          <w:p w14:paraId="3F9E7C2C" w14:textId="77777777" w:rsidR="00291285" w:rsidRPr="00291285" w:rsidRDefault="00291285" w:rsidP="00EA2794">
            <w:pPr>
              <w:spacing w:before="20"/>
              <w:rPr>
                <w:rFonts w:ascii="Tahoma" w:hAnsi="Tahoma" w:cs="Tahoma"/>
                <w:sz w:val="16"/>
                <w:szCs w:val="16"/>
                <w:u w:val="single"/>
              </w:rPr>
            </w:pPr>
            <w:r w:rsidRPr="00291285">
              <w:rPr>
                <w:rFonts w:ascii="Tahoma" w:hAnsi="Tahoma" w:cs="Tahoma"/>
                <w:sz w:val="16"/>
                <w:szCs w:val="16"/>
                <w:u w:val="single"/>
              </w:rPr>
              <w:t>количество операций по счету:</w:t>
            </w:r>
          </w:p>
          <w:p w14:paraId="3E0E84DE"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до 10 шт. (неделя/месяц/квартал/год)</w:t>
            </w:r>
          </w:p>
          <w:p w14:paraId="4E0C0D2B"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10 до 50 шт. (неделя/месяц/квартал/год)</w:t>
            </w:r>
          </w:p>
          <w:p w14:paraId="3F620044"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50 до 100 шт. (неделя/месяц/квартал/год)</w:t>
            </w:r>
          </w:p>
          <w:p w14:paraId="2DB0FBC8"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более 100 шт. (неделя/месяц/квартал/год)</w:t>
            </w:r>
          </w:p>
          <w:p w14:paraId="79B801A4" w14:textId="77777777" w:rsidR="00291285" w:rsidRPr="00291285" w:rsidRDefault="00291285" w:rsidP="00EA2794">
            <w:pPr>
              <w:spacing w:before="20"/>
              <w:rPr>
                <w:rFonts w:ascii="Tahoma" w:hAnsi="Tahoma" w:cs="Tahoma"/>
                <w:sz w:val="16"/>
                <w:szCs w:val="16"/>
                <w:u w:val="single"/>
              </w:rPr>
            </w:pPr>
            <w:r w:rsidRPr="00291285">
              <w:rPr>
                <w:rFonts w:ascii="Tahoma" w:hAnsi="Tahoma" w:cs="Tahoma"/>
                <w:sz w:val="16"/>
                <w:szCs w:val="16"/>
                <w:u w:val="single"/>
              </w:rPr>
              <w:t>сумма операций по счету:</w:t>
            </w:r>
          </w:p>
          <w:p w14:paraId="2323F68D"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до 600 000 руб. (неделя/месяц/квартал/год)</w:t>
            </w:r>
          </w:p>
          <w:p w14:paraId="35B6505F"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600 000 руб. до 3 000 000 руб. (неделя/месяц/квартал/год)</w:t>
            </w:r>
          </w:p>
          <w:p w14:paraId="2E361B7D"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3 000 000 руб. до 10 000 000 руб. (неделя/месяц/квартал/год)</w:t>
            </w:r>
          </w:p>
          <w:p w14:paraId="6CC94F1E"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10 000 000 руб. до 30 000 000 руб. (неделя/месяц/квартал/год)</w:t>
            </w:r>
          </w:p>
          <w:p w14:paraId="01ED2165"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более 30 000 000 руб. (неделя/месяц/квартал/год)</w:t>
            </w:r>
          </w:p>
          <w:p w14:paraId="1A71A873" w14:textId="77777777" w:rsidR="00291285" w:rsidRPr="00291285" w:rsidRDefault="00291285" w:rsidP="00EA2794">
            <w:pPr>
              <w:spacing w:before="20"/>
              <w:rPr>
                <w:rFonts w:ascii="Tahoma" w:hAnsi="Tahoma" w:cs="Tahoma"/>
                <w:sz w:val="16"/>
                <w:szCs w:val="16"/>
                <w:u w:val="single"/>
              </w:rPr>
            </w:pPr>
            <w:r w:rsidRPr="00291285">
              <w:rPr>
                <w:rFonts w:ascii="Tahoma" w:hAnsi="Tahoma" w:cs="Tahoma"/>
                <w:sz w:val="16"/>
                <w:szCs w:val="16"/>
                <w:u w:val="single"/>
              </w:rPr>
              <w:t>сумма операций, связанных с переводами денежных средств в рамках внешнеторговой деятельности:</w:t>
            </w:r>
          </w:p>
          <w:p w14:paraId="1558021F"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 планируется</w:t>
            </w:r>
          </w:p>
          <w:p w14:paraId="6C561788"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до 600 000 руб./эквивалент (неделя/месяц/квартал/год)</w:t>
            </w:r>
          </w:p>
          <w:p w14:paraId="3DD1A60E"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600 000 руб. до 3 000 000 руб./эквивалент (неделя/месяц/квартал/год)</w:t>
            </w:r>
          </w:p>
          <w:p w14:paraId="2EDC456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3 000 000 руб. до 10 000 000 руб./эквивалент (неделя/месяц/квартал/год)</w:t>
            </w:r>
          </w:p>
          <w:p w14:paraId="53600E0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 10 000 000 руб. до 30 000 000 руб./эквивалент (неделя/месяц/квартал/год)</w:t>
            </w:r>
          </w:p>
          <w:p w14:paraId="2706516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более 30 000 000 руб./эквивалент (неделя/месяц/квартал/год)</w:t>
            </w:r>
          </w:p>
          <w:p w14:paraId="386D7465"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 и (или) планируемые виды договоров (контрактов):</w:t>
            </w:r>
          </w:p>
          <w:p w14:paraId="5A172553"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строительные работы и услуги</w:t>
            </w:r>
          </w:p>
          <w:p w14:paraId="44FFCACD"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общепит</w:t>
            </w:r>
          </w:p>
          <w:p w14:paraId="2413F8A9"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оптовая торговля</w:t>
            </w:r>
          </w:p>
          <w:p w14:paraId="788D4CE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розничные услуги</w:t>
            </w:r>
          </w:p>
          <w:p w14:paraId="5FCB7F6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транспортные услуги</w:t>
            </w:r>
          </w:p>
          <w:p w14:paraId="1CE34B4A"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недвижимость</w:t>
            </w:r>
          </w:p>
          <w:p w14:paraId="56CC2A8D" w14:textId="0C96A8B1"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интернет</w:t>
            </w:r>
            <w:r w:rsidR="002071B2" w:rsidRPr="00A846A8">
              <w:rPr>
                <w:rFonts w:ascii="Tahoma" w:hAnsi="Tahoma" w:cs="Tahoma"/>
                <w:sz w:val="16"/>
                <w:szCs w:val="16"/>
              </w:rPr>
              <w:t>-</w:t>
            </w:r>
            <w:r w:rsidRPr="00291285">
              <w:rPr>
                <w:rFonts w:ascii="Tahoma" w:hAnsi="Tahoma" w:cs="Tahoma"/>
                <w:sz w:val="16"/>
                <w:szCs w:val="16"/>
              </w:rPr>
              <w:t>магазин</w:t>
            </w:r>
          </w:p>
          <w:p w14:paraId="718946CD"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w:t>
            </w:r>
            <w:r w:rsidRPr="00291285">
              <w:rPr>
                <w:rFonts w:ascii="Tahoma" w:hAnsi="Tahoma" w:cs="Tahoma"/>
                <w:color w:val="000000"/>
                <w:sz w:val="16"/>
                <w:szCs w:val="16"/>
                <w:lang w:val="en-US"/>
              </w:rPr>
              <w:t>IT</w:t>
            </w:r>
            <w:r w:rsidRPr="00291285">
              <w:rPr>
                <w:rFonts w:ascii="Tahoma" w:hAnsi="Tahoma" w:cs="Tahoma"/>
                <w:color w:val="000000"/>
                <w:sz w:val="16"/>
                <w:szCs w:val="16"/>
              </w:rPr>
              <w:t>-услуги</w:t>
            </w:r>
          </w:p>
          <w:p w14:paraId="3A6E0FA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иные (указать): _________________________________________</w:t>
            </w:r>
          </w:p>
          <w:p w14:paraId="2B5C1439"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 и (или) планируемые основные контрагенты по операциям с денежными средствами, находящимися на счете:</w:t>
            </w:r>
          </w:p>
          <w:p w14:paraId="0680A747"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t>Плательщики: ___</w:t>
            </w:r>
            <w:r w:rsidRPr="00291285">
              <w:rPr>
                <w:rFonts w:ascii="Tahoma" w:hAnsi="Tahoma" w:cs="Tahoma"/>
                <w:b/>
                <w:sz w:val="16"/>
                <w:szCs w:val="16"/>
              </w:rPr>
              <w:t>_____________________________________________________________________________________________________</w:t>
            </w:r>
          </w:p>
          <w:p w14:paraId="109DF6B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Получатели: ________________________________________________________________________________________________________________________</w:t>
            </w:r>
          </w:p>
        </w:tc>
      </w:tr>
      <w:tr w:rsidR="00291285" w:rsidRPr="00291285" w14:paraId="57FDC950"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DB092E3" w14:textId="11B86D71"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 xml:space="preserve">24.Наличие сведений (документов) о финансовом положении </w:t>
            </w:r>
            <w:r w:rsidRPr="00291285">
              <w:rPr>
                <w:rFonts w:ascii="Tahoma" w:hAnsi="Tahoma" w:cs="Tahoma"/>
                <w:i/>
                <w:sz w:val="16"/>
                <w:szCs w:val="16"/>
              </w:rPr>
              <w:t xml:space="preserve">(в случае, если период деятельности не превышает 3 месяцев со дня регистрации (инкорпорации), сведения/документы предоставляются в </w:t>
            </w:r>
            <w:r w:rsidR="0094596C">
              <w:rPr>
                <w:rFonts w:ascii="Tahoma" w:hAnsi="Tahoma" w:cs="Tahoma"/>
                <w:i/>
                <w:sz w:val="16"/>
                <w:szCs w:val="16"/>
              </w:rPr>
              <w:t>НКО АО ПРЦ</w:t>
            </w:r>
            <w:r w:rsidRPr="00291285">
              <w:rPr>
                <w:rFonts w:ascii="Tahoma" w:hAnsi="Tahoma" w:cs="Tahoma"/>
                <w:i/>
                <w:sz w:val="16"/>
                <w:szCs w:val="16"/>
              </w:rPr>
              <w:t xml:space="preserve"> в течение 1 месяца после их получения)</w:t>
            </w:r>
          </w:p>
        </w:tc>
        <w:tc>
          <w:tcPr>
            <w:tcW w:w="4670" w:type="dxa"/>
            <w:tcBorders>
              <w:top w:val="single" w:sz="4" w:space="0" w:color="auto"/>
              <w:left w:val="single" w:sz="4" w:space="0" w:color="auto"/>
              <w:bottom w:val="single" w:sz="4" w:space="0" w:color="auto"/>
              <w:right w:val="single" w:sz="4" w:space="0" w:color="auto"/>
            </w:tcBorders>
          </w:tcPr>
          <w:p w14:paraId="39FFEFB9" w14:textId="77777777" w:rsidR="00291285" w:rsidRPr="00291285" w:rsidRDefault="00291285" w:rsidP="00EA2794">
            <w:pPr>
              <w:spacing w:before="20"/>
              <w:rPr>
                <w:rFonts w:ascii="Tahoma" w:hAnsi="Tahoma" w:cs="Tahoma"/>
                <w:sz w:val="16"/>
                <w:szCs w:val="16"/>
              </w:rPr>
            </w:pPr>
            <w:r w:rsidRPr="00291285">
              <w:rPr>
                <w:rFonts w:ascii="Tahoma" w:hAnsi="Tahoma" w:cs="Tahoma"/>
                <w:b/>
                <w:sz w:val="16"/>
                <w:szCs w:val="16"/>
              </w:rPr>
              <w:fldChar w:fldCharType="begin">
                <w:ffData>
                  <w:name w:val=""/>
                  <w:enabled/>
                  <w:calcOnExit w:val="0"/>
                  <w:checkBox>
                    <w:sizeAuto/>
                    <w:default w:val="0"/>
                  </w:checkBox>
                </w:ffData>
              </w:fldChar>
            </w:r>
            <w:r w:rsidRPr="00291285">
              <w:rPr>
                <w:rFonts w:ascii="Tahoma" w:hAnsi="Tahoma" w:cs="Tahoma"/>
                <w:b/>
                <w:sz w:val="16"/>
                <w:szCs w:val="16"/>
              </w:rPr>
              <w:instrText xml:space="preserve"> FORMCHECKBOX </w:instrText>
            </w:r>
            <w:r w:rsidR="006775CA">
              <w:rPr>
                <w:rFonts w:ascii="Tahoma" w:hAnsi="Tahoma" w:cs="Tahoma"/>
                <w:b/>
                <w:sz w:val="16"/>
                <w:szCs w:val="16"/>
              </w:rPr>
            </w:r>
            <w:r w:rsidR="006775CA">
              <w:rPr>
                <w:rFonts w:ascii="Tahoma" w:hAnsi="Tahoma" w:cs="Tahoma"/>
                <w:b/>
                <w:sz w:val="16"/>
                <w:szCs w:val="16"/>
              </w:rPr>
              <w:fldChar w:fldCharType="separate"/>
            </w:r>
            <w:r w:rsidRPr="00291285">
              <w:rPr>
                <w:rFonts w:ascii="Tahoma" w:hAnsi="Tahoma" w:cs="Tahoma"/>
                <w:b/>
                <w:sz w:val="16"/>
                <w:szCs w:val="16"/>
              </w:rPr>
              <w:fldChar w:fldCharType="end"/>
            </w:r>
            <w:r w:rsidRPr="00291285">
              <w:rPr>
                <w:rFonts w:ascii="Tahoma" w:hAnsi="Tahoma" w:cs="Tahoma"/>
                <w:b/>
                <w:sz w:val="16"/>
                <w:szCs w:val="16"/>
              </w:rPr>
              <w:t xml:space="preserve"> </w:t>
            </w:r>
            <w:r w:rsidRPr="00291285">
              <w:rPr>
                <w:rFonts w:ascii="Tahoma" w:hAnsi="Tahoma" w:cs="Tahoma"/>
                <w:sz w:val="16"/>
                <w:szCs w:val="16"/>
              </w:rPr>
              <w:t>копии годовой бухгалтерской отчетности (бухгалтерский баланс, отчет о финансовом результате);</w:t>
            </w:r>
          </w:p>
          <w:p w14:paraId="2A9C5D35"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копии годовой (либо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14:paraId="4BB07B4B"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14:paraId="4C76B93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01ABA1EA" w14:textId="6B4B4078"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сведения ЕГРЮЛ, арбитражных судов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проведения процедур ликвидации по состоянию на дату представления документов в </w:t>
            </w:r>
            <w:r w:rsidR="0094596C">
              <w:rPr>
                <w:rFonts w:ascii="Tahoma" w:hAnsi="Tahoma" w:cs="Tahoma"/>
                <w:sz w:val="16"/>
                <w:szCs w:val="16"/>
              </w:rPr>
              <w:t>НКО АО ПРЦ</w:t>
            </w:r>
            <w:r w:rsidRPr="00291285">
              <w:rPr>
                <w:rFonts w:ascii="Tahoma" w:hAnsi="Tahoma" w:cs="Tahoma"/>
                <w:sz w:val="16"/>
                <w:szCs w:val="16"/>
              </w:rPr>
              <w:t>;</w:t>
            </w:r>
          </w:p>
          <w:p w14:paraId="306F2CF4"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справки об отсутствии фактов неисполнения своих денежных обязательств по причине отсутствия денежных средств на банковских счетах;</w:t>
            </w:r>
          </w:p>
          <w:p w14:paraId="341C6728" w14:textId="77777777" w:rsidR="00291285" w:rsidRPr="00291285" w:rsidRDefault="00291285" w:rsidP="00EA2794">
            <w:pPr>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данных о рейтинге, размещенные в сети "Интернет" на сайтах международных рейтинговых агентств (</w:t>
            </w:r>
            <w:proofErr w:type="spellStart"/>
            <w:r w:rsidRPr="00291285">
              <w:rPr>
                <w:rFonts w:ascii="Tahoma" w:hAnsi="Tahoma" w:cs="Tahoma"/>
                <w:sz w:val="16"/>
                <w:szCs w:val="16"/>
              </w:rPr>
              <w:t>Moody's</w:t>
            </w:r>
            <w:proofErr w:type="spellEnd"/>
            <w:r w:rsidRPr="00291285">
              <w:rPr>
                <w:rFonts w:ascii="Tahoma" w:hAnsi="Tahoma" w:cs="Tahoma"/>
                <w:sz w:val="16"/>
                <w:szCs w:val="16"/>
              </w:rPr>
              <w:t xml:space="preserve"> Investors Service, Standard &amp; </w:t>
            </w:r>
            <w:proofErr w:type="spellStart"/>
            <w:r w:rsidRPr="00291285">
              <w:rPr>
                <w:rFonts w:ascii="Tahoma" w:hAnsi="Tahoma" w:cs="Tahoma"/>
                <w:sz w:val="16"/>
                <w:szCs w:val="16"/>
              </w:rPr>
              <w:t>Poor's</w:t>
            </w:r>
            <w:proofErr w:type="spellEnd"/>
            <w:r w:rsidRPr="00291285">
              <w:rPr>
                <w:rFonts w:ascii="Tahoma" w:hAnsi="Tahoma" w:cs="Tahoma"/>
                <w:sz w:val="16"/>
                <w:szCs w:val="16"/>
              </w:rPr>
              <w:t>, Fitch Ratings и др.) и российских кредитных рейтинговых агентств;</w:t>
            </w:r>
          </w:p>
          <w:p w14:paraId="40AE443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иные (указать): _________________________________.</w:t>
            </w:r>
          </w:p>
          <w:p w14:paraId="787B03C2"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lastRenderedPageBreak/>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Сведения не предоставлены (указать причину непредставления): 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224C2243"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lastRenderedPageBreak/>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DCB36AF"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3E46B117"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E20F7ED" w14:textId="40F5332E" w:rsidR="00291285" w:rsidRPr="00291285" w:rsidRDefault="00291285" w:rsidP="00EA2794">
            <w:pPr>
              <w:spacing w:before="20"/>
              <w:rPr>
                <w:rFonts w:ascii="Tahoma" w:hAnsi="Tahoma" w:cs="Tahoma"/>
                <w:i/>
                <w:sz w:val="16"/>
                <w:szCs w:val="16"/>
              </w:rPr>
            </w:pPr>
            <w:r w:rsidRPr="00291285">
              <w:rPr>
                <w:rFonts w:ascii="Tahoma" w:hAnsi="Tahoma" w:cs="Tahoma"/>
                <w:b/>
                <w:sz w:val="16"/>
                <w:szCs w:val="16"/>
              </w:rPr>
              <w:t xml:space="preserve">25.Наличие сведений о деловой репутации </w:t>
            </w:r>
            <w:r w:rsidRPr="00291285">
              <w:rPr>
                <w:rFonts w:ascii="Tahoma" w:hAnsi="Tahoma" w:cs="Tahoma"/>
                <w:i/>
                <w:sz w:val="16"/>
                <w:szCs w:val="16"/>
              </w:rPr>
              <w:t xml:space="preserve">(в случае, если период деятельности не превышает 3 месяцев со дня регистрации (инкорпорации), сведения/документы предоставляются в </w:t>
            </w:r>
            <w:r w:rsidR="0094596C">
              <w:rPr>
                <w:rFonts w:ascii="Tahoma" w:hAnsi="Tahoma" w:cs="Tahoma"/>
                <w:i/>
                <w:sz w:val="16"/>
                <w:szCs w:val="16"/>
              </w:rPr>
              <w:t>НКО АО ПРЦ</w:t>
            </w:r>
            <w:r w:rsidRPr="00291285">
              <w:rPr>
                <w:rFonts w:ascii="Tahoma" w:hAnsi="Tahoma" w:cs="Tahoma"/>
                <w:i/>
                <w:sz w:val="16"/>
                <w:szCs w:val="16"/>
              </w:rPr>
              <w:t xml:space="preserve"> в течение 1 месяца после их получения) </w:t>
            </w:r>
          </w:p>
          <w:p w14:paraId="11D40E3A" w14:textId="77777777" w:rsidR="00291285" w:rsidRPr="00291285" w:rsidRDefault="00291285" w:rsidP="00EA2794">
            <w:pPr>
              <w:spacing w:before="20"/>
              <w:rPr>
                <w:rFonts w:ascii="Tahoma" w:hAnsi="Tahoma" w:cs="Tahoma"/>
                <w:b/>
                <w:sz w:val="16"/>
                <w:szCs w:val="16"/>
              </w:rPr>
            </w:pPr>
          </w:p>
        </w:tc>
        <w:tc>
          <w:tcPr>
            <w:tcW w:w="4670" w:type="dxa"/>
            <w:tcBorders>
              <w:top w:val="single" w:sz="4" w:space="0" w:color="auto"/>
              <w:left w:val="single" w:sz="4" w:space="0" w:color="auto"/>
              <w:bottom w:val="single" w:sz="4" w:space="0" w:color="auto"/>
              <w:right w:val="single" w:sz="4" w:space="0" w:color="auto"/>
            </w:tcBorders>
          </w:tcPr>
          <w:p w14:paraId="0F32735B" w14:textId="19B941A8"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отзывы (в произвольной письменной форме) об иностранной структуре без образования юридического лица других клиентов </w:t>
            </w:r>
            <w:r w:rsidR="0094596C">
              <w:rPr>
                <w:rFonts w:ascii="Tahoma" w:hAnsi="Tahoma" w:cs="Tahoma"/>
                <w:sz w:val="16"/>
                <w:szCs w:val="16"/>
              </w:rPr>
              <w:t>НКО АО ПРЦ</w:t>
            </w:r>
            <w:r w:rsidRPr="00291285">
              <w:rPr>
                <w:rFonts w:ascii="Tahoma" w:hAnsi="Tahoma" w:cs="Tahoma"/>
                <w:sz w:val="16"/>
                <w:szCs w:val="16"/>
              </w:rPr>
              <w:t>, имеющих с ним деловые отношения;</w:t>
            </w:r>
          </w:p>
          <w:p w14:paraId="1D802AF3" w14:textId="77777777" w:rsidR="00291285" w:rsidRPr="00291285" w:rsidRDefault="00291285" w:rsidP="00EA2794">
            <w:pPr>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отзывы (в произвольной письменной форме) от кредитных организаций, в которых иностранная структура без образования юридического лица ранее находилась или находится на обслуживании, с информацией этих кредитных организаций об оценке деловой репутации данной иностранной структуры без образования юридического лица.</w:t>
            </w:r>
          </w:p>
          <w:p w14:paraId="58FC6B4A"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иные (СМИ, «Интернет» и т.д.): ___________________.</w:t>
            </w:r>
          </w:p>
          <w:p w14:paraId="66ACECDE"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Сведения не предоставлены (указать причину непредставления): 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1307EB93"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31E52199"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6A9EC632"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9049646"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26.Наличие сведений об источниках происхождения денежных средств и (или) иного имущества</w:t>
            </w:r>
          </w:p>
        </w:tc>
        <w:tc>
          <w:tcPr>
            <w:tcW w:w="4670" w:type="dxa"/>
            <w:tcBorders>
              <w:top w:val="single" w:sz="4" w:space="0" w:color="auto"/>
              <w:left w:val="single" w:sz="4" w:space="0" w:color="auto"/>
              <w:bottom w:val="single" w:sz="4" w:space="0" w:color="auto"/>
              <w:right w:val="single" w:sz="4" w:space="0" w:color="auto"/>
            </w:tcBorders>
          </w:tcPr>
          <w:p w14:paraId="0005C9E2" w14:textId="77777777" w:rsidR="00291285" w:rsidRPr="00291285" w:rsidRDefault="00291285" w:rsidP="00EA2794">
            <w:pPr>
              <w:spacing w:before="20"/>
              <w:rPr>
                <w:rFonts w:ascii="Tahoma" w:hAnsi="Tahoma" w:cs="Tahoma"/>
                <w:sz w:val="16"/>
                <w:szCs w:val="16"/>
              </w:rPr>
            </w:pPr>
            <w:r w:rsidRPr="00291285">
              <w:rPr>
                <w:rFonts w:ascii="Tahoma" w:hAnsi="Tahoma" w:cs="Tahoma"/>
                <w:b/>
                <w:sz w:val="16"/>
                <w:szCs w:val="16"/>
              </w:rPr>
              <w:fldChar w:fldCharType="begin">
                <w:ffData>
                  <w:name w:val=""/>
                  <w:enabled/>
                  <w:calcOnExit w:val="0"/>
                  <w:checkBox>
                    <w:sizeAuto/>
                    <w:default w:val="0"/>
                  </w:checkBox>
                </w:ffData>
              </w:fldChar>
            </w:r>
            <w:r w:rsidRPr="00291285">
              <w:rPr>
                <w:rFonts w:ascii="Tahoma" w:hAnsi="Tahoma" w:cs="Tahoma"/>
                <w:b/>
                <w:sz w:val="16"/>
                <w:szCs w:val="16"/>
              </w:rPr>
              <w:instrText xml:space="preserve"> FORMCHECKBOX </w:instrText>
            </w:r>
            <w:r w:rsidR="006775CA">
              <w:rPr>
                <w:rFonts w:ascii="Tahoma" w:hAnsi="Tahoma" w:cs="Tahoma"/>
                <w:b/>
                <w:sz w:val="16"/>
                <w:szCs w:val="16"/>
              </w:rPr>
            </w:r>
            <w:r w:rsidR="006775CA">
              <w:rPr>
                <w:rFonts w:ascii="Tahoma" w:hAnsi="Tahoma" w:cs="Tahoma"/>
                <w:b/>
                <w:sz w:val="16"/>
                <w:szCs w:val="16"/>
              </w:rPr>
              <w:fldChar w:fldCharType="separate"/>
            </w:r>
            <w:r w:rsidRPr="00291285">
              <w:rPr>
                <w:rFonts w:ascii="Tahoma" w:hAnsi="Tahoma" w:cs="Tahoma"/>
                <w:b/>
                <w:sz w:val="16"/>
                <w:szCs w:val="16"/>
              </w:rPr>
              <w:fldChar w:fldCharType="end"/>
            </w:r>
            <w:r w:rsidRPr="00291285">
              <w:rPr>
                <w:rFonts w:ascii="Tahoma" w:hAnsi="Tahoma" w:cs="Tahoma"/>
                <w:b/>
                <w:sz w:val="16"/>
                <w:szCs w:val="16"/>
              </w:rPr>
              <w:t xml:space="preserve"> </w:t>
            </w:r>
            <w:r w:rsidRPr="00291285">
              <w:rPr>
                <w:rFonts w:ascii="Tahoma" w:hAnsi="Tahoma" w:cs="Tahoma"/>
                <w:sz w:val="16"/>
                <w:szCs w:val="16"/>
              </w:rPr>
              <w:t>уставный капитал;</w:t>
            </w:r>
          </w:p>
          <w:p w14:paraId="791E9D65"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средства, полученные от продажи недвижимого/движимого имущества (договор купли-продажи и/или иной документ, подтверждающий переход права собственности на имущество и/или зачислении денежных средств, полученных от продажи недвижимого/движимого имущества);</w:t>
            </w:r>
          </w:p>
          <w:p w14:paraId="268911A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собственные оборотные средства;</w:t>
            </w:r>
          </w:p>
          <w:p w14:paraId="7377BCF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средства от контрагентов (банковская выписка по счету, открытому в другой кредитной организации, содержащая сведения о ведении хозяйственной деятельности юридическим лицом (уплата налогов, выплата зарплаты, расчеты с контрагентами и т.д.);</w:t>
            </w:r>
          </w:p>
          <w:p w14:paraId="539A1704"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кредитные средства (сведения о полученных кредитных средствах (банковская выписка по счету, кредитный договор и т.д.);</w:t>
            </w:r>
          </w:p>
          <w:p w14:paraId="5971DDE0"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w:t>
            </w:r>
            <w:proofErr w:type="spellStart"/>
            <w:r w:rsidRPr="00291285">
              <w:rPr>
                <w:rFonts w:ascii="Tahoma" w:hAnsi="Tahoma" w:cs="Tahoma"/>
                <w:sz w:val="16"/>
                <w:szCs w:val="16"/>
              </w:rPr>
              <w:t>заемые</w:t>
            </w:r>
            <w:proofErr w:type="spellEnd"/>
            <w:r w:rsidRPr="00291285">
              <w:rPr>
                <w:rFonts w:ascii="Tahoma" w:hAnsi="Tahoma" w:cs="Tahoma"/>
                <w:sz w:val="16"/>
                <w:szCs w:val="16"/>
              </w:rPr>
              <w:t xml:space="preserve"> средства (сведения о полученных заемных средствах (банковская выписка по счету, договор займа и т.д.);</w:t>
            </w:r>
          </w:p>
          <w:p w14:paraId="0059CA0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 (или) средства (дивиденды, купонный доход и т.д.), полученные от вложения в ценные бумаги/участия в уставном капитале, проценты по вкладам/депозитам (отчет брокера (профучастника рынка ценных бумаг), банковская справка/выписка по счету, содержащая сведения о зачислении денежных средств в качестве дивидендов/процентов и т.д.);</w:t>
            </w:r>
          </w:p>
          <w:p w14:paraId="0FA7EE0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иные (указать): _________________________________.</w:t>
            </w:r>
          </w:p>
          <w:p w14:paraId="3863053E"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Сведения не предоставлены (указать причину непредставления): 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49CCF20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66E9033"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61F97C80"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68266BEA"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 xml:space="preserve">27.Наличие сведений о </w:t>
            </w:r>
            <w:proofErr w:type="spellStart"/>
            <w:r w:rsidRPr="00291285">
              <w:rPr>
                <w:rFonts w:ascii="Tahoma" w:hAnsi="Tahoma" w:cs="Tahoma"/>
                <w:b/>
                <w:sz w:val="16"/>
                <w:szCs w:val="16"/>
              </w:rPr>
              <w:t>бенефицарных</w:t>
            </w:r>
            <w:proofErr w:type="spellEnd"/>
            <w:r w:rsidRPr="00291285">
              <w:rPr>
                <w:rFonts w:ascii="Tahoma" w:hAnsi="Tahoma" w:cs="Tahoma"/>
                <w:b/>
                <w:sz w:val="16"/>
                <w:szCs w:val="16"/>
              </w:rPr>
              <w:t xml:space="preserve"> владельцах*</w:t>
            </w:r>
          </w:p>
          <w:p w14:paraId="2506E499" w14:textId="0AD2557C" w:rsidR="00291285" w:rsidRPr="00291285" w:rsidRDefault="00291285" w:rsidP="00EA2794">
            <w:pPr>
              <w:spacing w:before="20"/>
              <w:rPr>
                <w:rFonts w:ascii="Tahoma" w:hAnsi="Tahoma" w:cs="Tahoma"/>
                <w:i/>
                <w:sz w:val="16"/>
                <w:szCs w:val="16"/>
              </w:rPr>
            </w:pPr>
            <w:r w:rsidRPr="00291285">
              <w:rPr>
                <w:rFonts w:ascii="Tahoma" w:hAnsi="Tahoma" w:cs="Tahoma"/>
                <w:i/>
                <w:sz w:val="16"/>
                <w:szCs w:val="16"/>
              </w:rPr>
              <w:t>В данном разделе необходимо указать ФИО лица и сведения, на основании, которых физическое лицо признано бенефициарным владельцем и заполнить Анкету бенефициарного владельца. При наличии нескольких бенефициарных владельцев заполняется Анкета бенефициарного владельца на каждого из них</w:t>
            </w:r>
          </w:p>
        </w:tc>
        <w:tc>
          <w:tcPr>
            <w:tcW w:w="4670" w:type="dxa"/>
            <w:tcBorders>
              <w:top w:val="single" w:sz="4" w:space="0" w:color="auto"/>
              <w:left w:val="single" w:sz="4" w:space="0" w:color="auto"/>
              <w:bottom w:val="single" w:sz="4" w:space="0" w:color="auto"/>
              <w:right w:val="single" w:sz="4" w:space="0" w:color="auto"/>
            </w:tcBorders>
          </w:tcPr>
          <w:p w14:paraId="147C8D56"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ФИО и сведения:</w:t>
            </w:r>
            <w:r w:rsidRPr="00291285">
              <w:rPr>
                <w:rFonts w:ascii="Tahoma" w:hAnsi="Tahoma" w:cs="Tahoma"/>
                <w:b/>
                <w:sz w:val="16"/>
                <w:szCs w:val="16"/>
              </w:rPr>
              <w:t xml:space="preserve"> __________________________________________.</w:t>
            </w:r>
          </w:p>
          <w:p w14:paraId="0946E839" w14:textId="77777777" w:rsidR="00291285" w:rsidRPr="00291285" w:rsidRDefault="00291285" w:rsidP="00EA2794">
            <w:pPr>
              <w:spacing w:before="20"/>
              <w:rPr>
                <w:rFonts w:ascii="Tahoma" w:hAnsi="Tahoma" w:cs="Tahoma"/>
                <w:b/>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Организационная структура клиента не предусматривает наличия бенефициарного владельца, а также единоличного исполнительного органа клиента.</w:t>
            </w:r>
          </w:p>
        </w:tc>
        <w:tc>
          <w:tcPr>
            <w:tcW w:w="345" w:type="dxa"/>
            <w:tcBorders>
              <w:top w:val="single" w:sz="4" w:space="0" w:color="auto"/>
              <w:left w:val="single" w:sz="4" w:space="0" w:color="auto"/>
              <w:bottom w:val="single" w:sz="4" w:space="0" w:color="auto"/>
              <w:right w:val="single" w:sz="4" w:space="0" w:color="auto"/>
            </w:tcBorders>
          </w:tcPr>
          <w:p w14:paraId="00478D3B"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5401BE97"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04BBC0C9"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B2A13F7"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28.Наличие сведений о представителях и их полномочиях</w:t>
            </w:r>
          </w:p>
          <w:p w14:paraId="584CBFEC" w14:textId="77777777" w:rsidR="00291285" w:rsidRPr="00291285" w:rsidRDefault="00291285" w:rsidP="00EA2794">
            <w:pPr>
              <w:spacing w:before="20"/>
              <w:rPr>
                <w:rFonts w:ascii="Tahoma" w:hAnsi="Tahoma" w:cs="Tahoma"/>
                <w:b/>
                <w:sz w:val="16"/>
                <w:szCs w:val="16"/>
              </w:rPr>
            </w:pPr>
            <w:r w:rsidRPr="00291285">
              <w:rPr>
                <w:rFonts w:ascii="Tahoma" w:hAnsi="Tahoma" w:cs="Tahoma"/>
                <w:i/>
                <w:sz w:val="16"/>
                <w:szCs w:val="16"/>
              </w:rPr>
              <w:t>В данном разделе необходимо указать сведения, подтверждающие наличие у лица полномочий представителя клиента. Дополнительно к Анкете представителя как единоличного исполнительного органа, заполняется соответствующая Анкета на каждого иного представителя по форме Анкеты представителя физического лица, индивидуального предпринимателя/физического лица, занимающегося в установленном законодательством РФ порядке частной практикой, юридического лица, иностранной структуры без образования юридического лица. При наличии нескольких представителей заполняется соответствующая Анкета на каждого из них и предоставляются сведения, подтверждающие наличие у лица полномочий представителя клиента</w:t>
            </w:r>
          </w:p>
        </w:tc>
        <w:tc>
          <w:tcPr>
            <w:tcW w:w="4670" w:type="dxa"/>
            <w:tcBorders>
              <w:top w:val="single" w:sz="4" w:space="0" w:color="auto"/>
              <w:left w:val="single" w:sz="4" w:space="0" w:color="auto"/>
              <w:bottom w:val="single" w:sz="4" w:space="0" w:color="auto"/>
              <w:right w:val="single" w:sz="4" w:space="0" w:color="auto"/>
            </w:tcBorders>
          </w:tcPr>
          <w:p w14:paraId="136BAEBB"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ФИО/Полное наименование организации: ___________________________________________________;</w:t>
            </w:r>
          </w:p>
          <w:p w14:paraId="251B084A" w14:textId="73188A9E" w:rsidR="00291285" w:rsidRPr="00291285" w:rsidRDefault="00291285" w:rsidP="00EA2794">
            <w:pPr>
              <w:spacing w:before="20"/>
              <w:rPr>
                <w:rFonts w:ascii="Tahoma" w:hAnsi="Tahoma" w:cs="Tahoma"/>
                <w:sz w:val="16"/>
                <w:szCs w:val="16"/>
              </w:rPr>
            </w:pPr>
            <w:r w:rsidRPr="00291285">
              <w:rPr>
                <w:rFonts w:ascii="Tahoma" w:hAnsi="Tahoma" w:cs="Tahoma"/>
                <w:sz w:val="16"/>
                <w:szCs w:val="16"/>
              </w:rPr>
              <w:t xml:space="preserve">Номер и дата договора банковского счета (иного договора, заключенного с </w:t>
            </w:r>
            <w:r w:rsidR="0094596C">
              <w:rPr>
                <w:rFonts w:ascii="Tahoma" w:hAnsi="Tahoma" w:cs="Tahoma"/>
                <w:sz w:val="16"/>
                <w:szCs w:val="16"/>
              </w:rPr>
              <w:t>НКО АО ПРЦ</w:t>
            </w:r>
            <w:r w:rsidRPr="00291285">
              <w:rPr>
                <w:rFonts w:ascii="Tahoma" w:hAnsi="Tahoma" w:cs="Tahoma"/>
                <w:sz w:val="16"/>
                <w:szCs w:val="16"/>
              </w:rPr>
              <w:t>) клиента: __________________</w:t>
            </w:r>
            <w:r w:rsidR="000F0CE7">
              <w:rPr>
                <w:rFonts w:ascii="Tahoma" w:hAnsi="Tahoma" w:cs="Tahoma"/>
                <w:sz w:val="16"/>
                <w:szCs w:val="16"/>
              </w:rPr>
              <w:t>_______________________________</w:t>
            </w:r>
            <w:r w:rsidRPr="00291285">
              <w:rPr>
                <w:rFonts w:ascii="Tahoma" w:hAnsi="Tahoma" w:cs="Tahoma"/>
                <w:sz w:val="16"/>
                <w:szCs w:val="16"/>
              </w:rPr>
              <w:t>__;</w:t>
            </w:r>
          </w:p>
          <w:p w14:paraId="1919B5E2"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w:t>
            </w:r>
          </w:p>
          <w:p w14:paraId="0A635F05"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___________________________________________.</w:t>
            </w:r>
          </w:p>
          <w:p w14:paraId="2140F3F9"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ФИО/Полное наименование организации: __________________________________________________;</w:t>
            </w:r>
          </w:p>
          <w:p w14:paraId="53DC50ED" w14:textId="0F8ABF45" w:rsidR="00291285" w:rsidRPr="00291285" w:rsidRDefault="00291285" w:rsidP="00EA2794">
            <w:pPr>
              <w:spacing w:before="20"/>
              <w:rPr>
                <w:rFonts w:ascii="Tahoma" w:hAnsi="Tahoma" w:cs="Tahoma"/>
                <w:sz w:val="16"/>
                <w:szCs w:val="16"/>
              </w:rPr>
            </w:pPr>
            <w:r w:rsidRPr="00291285">
              <w:rPr>
                <w:rFonts w:ascii="Tahoma" w:hAnsi="Tahoma" w:cs="Tahoma"/>
                <w:sz w:val="16"/>
                <w:szCs w:val="16"/>
              </w:rPr>
              <w:t xml:space="preserve">Номер и дата договора банковского счета (иного договора, заключенного с </w:t>
            </w:r>
            <w:r w:rsidR="0094596C">
              <w:rPr>
                <w:rFonts w:ascii="Tahoma" w:hAnsi="Tahoma" w:cs="Tahoma"/>
                <w:sz w:val="16"/>
                <w:szCs w:val="16"/>
              </w:rPr>
              <w:t>НКО АО ПРЦ</w:t>
            </w:r>
            <w:r w:rsidRPr="00291285">
              <w:rPr>
                <w:rFonts w:ascii="Tahoma" w:hAnsi="Tahoma" w:cs="Tahoma"/>
                <w:sz w:val="16"/>
                <w:szCs w:val="16"/>
              </w:rPr>
              <w:t>) клиента: _______________</w:t>
            </w:r>
            <w:r w:rsidR="000F0CE7">
              <w:rPr>
                <w:rFonts w:ascii="Tahoma" w:hAnsi="Tahoma" w:cs="Tahoma"/>
                <w:sz w:val="16"/>
                <w:szCs w:val="16"/>
              </w:rPr>
              <w:t>______________________________</w:t>
            </w:r>
            <w:r w:rsidRPr="00291285">
              <w:rPr>
                <w:rFonts w:ascii="Tahoma" w:hAnsi="Tahoma" w:cs="Tahoma"/>
                <w:sz w:val="16"/>
                <w:szCs w:val="16"/>
              </w:rPr>
              <w:t>______;</w:t>
            </w:r>
          </w:p>
          <w:p w14:paraId="46197A2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Данные доверенности или иного документа удостоверяющего полномочия представителя (наименование, номер и дата выдачи, срок действия):</w:t>
            </w:r>
          </w:p>
          <w:p w14:paraId="5A6FECC7"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12DB7A7E"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08F6F258"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2A78028F"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31DF95F1" w14:textId="77777777" w:rsidR="00291285" w:rsidRPr="00291285" w:rsidRDefault="00291285" w:rsidP="00EA2794">
            <w:pPr>
              <w:spacing w:before="20"/>
              <w:rPr>
                <w:rFonts w:ascii="Tahoma" w:hAnsi="Tahoma" w:cs="Tahoma"/>
                <w:b/>
                <w:sz w:val="16"/>
                <w:szCs w:val="16"/>
              </w:rPr>
            </w:pPr>
            <w:r w:rsidRPr="00291285">
              <w:rPr>
                <w:rFonts w:ascii="Tahoma" w:hAnsi="Tahoma" w:cs="Tahoma"/>
                <w:b/>
                <w:sz w:val="16"/>
                <w:szCs w:val="16"/>
              </w:rPr>
              <w:t>29.Наличие сведений о выгодоприобретателях**</w:t>
            </w:r>
          </w:p>
          <w:p w14:paraId="69881DDB" w14:textId="77777777" w:rsidR="00291285" w:rsidRPr="00291285" w:rsidRDefault="00291285" w:rsidP="00EA2794">
            <w:pPr>
              <w:spacing w:before="20"/>
              <w:rPr>
                <w:rFonts w:ascii="Tahoma" w:hAnsi="Tahoma" w:cs="Tahoma"/>
                <w:b/>
                <w:sz w:val="16"/>
                <w:szCs w:val="16"/>
              </w:rPr>
            </w:pPr>
            <w:r w:rsidRPr="00291285">
              <w:rPr>
                <w:rFonts w:ascii="Tahoma" w:hAnsi="Tahoma" w:cs="Tahoma"/>
                <w:i/>
                <w:sz w:val="16"/>
                <w:szCs w:val="16"/>
              </w:rPr>
              <w:t xml:space="preserve">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проведений операций с денежными </w:t>
            </w:r>
            <w:r w:rsidRPr="00291285">
              <w:rPr>
                <w:rFonts w:ascii="Tahoma" w:hAnsi="Tahoma" w:cs="Tahoma"/>
                <w:i/>
                <w:sz w:val="16"/>
                <w:szCs w:val="16"/>
              </w:rPr>
              <w:lastRenderedPageBreak/>
              <w:t>средствами и/или иным имуществом), а также предоставить сведения по форме Анкеты выгодоприобретателя физического лица, индивидуального предпринимателя/физического лица, занимающегося в установленном законодательством РФ порядке частной практикой, юридического лица, иностранной структуры без образования юридического лица. При наличии нескольких выгодоприобретателей заполняется соответствующая Анкета выгодоприобретателя на каждого из них и предоставляются сведения, на основании которых клиент действует к выгоде другого лица</w:t>
            </w:r>
          </w:p>
        </w:tc>
        <w:tc>
          <w:tcPr>
            <w:tcW w:w="4670" w:type="dxa"/>
            <w:tcBorders>
              <w:top w:val="single" w:sz="4" w:space="0" w:color="auto"/>
              <w:left w:val="single" w:sz="4" w:space="0" w:color="auto"/>
              <w:bottom w:val="single" w:sz="4" w:space="0" w:color="auto"/>
              <w:right w:val="single" w:sz="4" w:space="0" w:color="auto"/>
            </w:tcBorders>
          </w:tcPr>
          <w:p w14:paraId="25EE5C90"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lastRenderedPageBreak/>
              <w:t>ФИО/Полное наименование организации: ___________________________________________________;</w:t>
            </w:r>
          </w:p>
          <w:p w14:paraId="4461B968"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Сведения: __________________________________________.</w:t>
            </w:r>
          </w:p>
          <w:p w14:paraId="7412B45A" w14:textId="77777777" w:rsidR="00291285" w:rsidRPr="00291285" w:rsidRDefault="00291285" w:rsidP="00EA2794">
            <w:pPr>
              <w:spacing w:before="20"/>
              <w:rPr>
                <w:rFonts w:ascii="Tahoma" w:hAnsi="Tahoma" w:cs="Tahoma"/>
                <w:sz w:val="16"/>
                <w:szCs w:val="16"/>
              </w:rPr>
            </w:pPr>
          </w:p>
          <w:p w14:paraId="0C9DDE47"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lastRenderedPageBreak/>
              <w:t>ФИО/Полное наименование организации: ___________________________________________________;</w:t>
            </w:r>
          </w:p>
          <w:p w14:paraId="1F650DC1" w14:textId="42B9C8DC" w:rsidR="00291285" w:rsidRPr="00291285" w:rsidRDefault="00291285" w:rsidP="00EA2794">
            <w:pPr>
              <w:spacing w:before="20"/>
              <w:rPr>
                <w:rFonts w:ascii="Tahoma" w:hAnsi="Tahoma" w:cs="Tahoma"/>
                <w:b/>
                <w:sz w:val="16"/>
                <w:szCs w:val="16"/>
              </w:rPr>
            </w:pPr>
            <w:r w:rsidRPr="00291285">
              <w:rPr>
                <w:rFonts w:ascii="Tahoma" w:hAnsi="Tahoma" w:cs="Tahoma"/>
                <w:sz w:val="16"/>
                <w:szCs w:val="16"/>
              </w:rPr>
              <w:t>Сведения:</w:t>
            </w:r>
            <w:r w:rsidR="002071B2" w:rsidRPr="00A846A8">
              <w:rPr>
                <w:rFonts w:ascii="Tahoma" w:hAnsi="Tahoma" w:cs="Tahoma"/>
                <w:sz w:val="16"/>
                <w:szCs w:val="16"/>
              </w:rPr>
              <w:t xml:space="preserve"> </w:t>
            </w:r>
            <w:r w:rsidRPr="00291285">
              <w:rPr>
                <w:rFonts w:ascii="Tahoma" w:hAnsi="Tahoma" w:cs="Tahoma"/>
                <w:sz w:val="16"/>
                <w:szCs w:val="16"/>
              </w:rPr>
              <w:t>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02CD754A"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lastRenderedPageBreak/>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1F1958FF"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177297E9"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59070336" w14:textId="77777777" w:rsidR="00291285" w:rsidRPr="00291285" w:rsidRDefault="00291285" w:rsidP="00EA2794">
            <w:pPr>
              <w:spacing w:before="20"/>
              <w:rPr>
                <w:rFonts w:ascii="Tahoma" w:hAnsi="Tahoma" w:cs="Tahoma"/>
                <w:sz w:val="16"/>
                <w:szCs w:val="16"/>
              </w:rPr>
            </w:pPr>
            <w:r w:rsidRPr="00291285">
              <w:rPr>
                <w:rFonts w:ascii="Tahoma" w:hAnsi="Tahoma" w:cs="Tahoma"/>
                <w:b/>
                <w:sz w:val="16"/>
                <w:szCs w:val="16"/>
              </w:rPr>
              <w:t>30.Наличие и реализация правил и программ внутреннего контроля в целях противодействия легализации (отмыванию) доходов, полученных преступным путём, финансированию терроризма и финансированию оружия массового уничтожения:</w:t>
            </w:r>
          </w:p>
          <w:p w14:paraId="7D131198" w14:textId="77777777" w:rsidR="00291285" w:rsidRPr="00291285" w:rsidRDefault="00291285" w:rsidP="00EA2794">
            <w:pPr>
              <w:spacing w:before="20"/>
              <w:rPr>
                <w:rFonts w:ascii="Tahoma" w:hAnsi="Tahoma" w:cs="Tahoma"/>
                <w:b/>
                <w:i/>
                <w:sz w:val="16"/>
                <w:szCs w:val="16"/>
              </w:rPr>
            </w:pPr>
            <w:r w:rsidRPr="00291285">
              <w:rPr>
                <w:rFonts w:ascii="Tahoma" w:hAnsi="Tahoma" w:cs="Tahoma"/>
                <w:i/>
                <w:sz w:val="16"/>
                <w:szCs w:val="16"/>
              </w:rPr>
              <w:t>В случае положительного ответа, в данном разделе необходимо указать ФИО и должность</w:t>
            </w:r>
            <w:r w:rsidRPr="00291285">
              <w:rPr>
                <w:rFonts w:ascii="Tahoma" w:hAnsi="Tahoma" w:cs="Tahoma"/>
                <w:b/>
                <w:i/>
                <w:sz w:val="16"/>
                <w:szCs w:val="16"/>
              </w:rPr>
              <w:t xml:space="preserve"> </w:t>
            </w:r>
            <w:r w:rsidRPr="00291285">
              <w:rPr>
                <w:rFonts w:ascii="Tahoma" w:hAnsi="Tahoma" w:cs="Tahoma"/>
                <w:i/>
                <w:sz w:val="16"/>
                <w:szCs w:val="16"/>
              </w:rPr>
              <w:t>сотрудника, ответственного за реализацию правил внутреннего контроля</w:t>
            </w:r>
          </w:p>
        </w:tc>
        <w:tc>
          <w:tcPr>
            <w:tcW w:w="4670" w:type="dxa"/>
            <w:tcBorders>
              <w:top w:val="single" w:sz="4" w:space="0" w:color="auto"/>
              <w:left w:val="single" w:sz="4" w:space="0" w:color="auto"/>
              <w:bottom w:val="single" w:sz="4" w:space="0" w:color="auto"/>
              <w:right w:val="single" w:sz="4" w:space="0" w:color="auto"/>
            </w:tcBorders>
          </w:tcPr>
          <w:p w14:paraId="5F96F265"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ФИО__________________________________________________________________________________________________</w:t>
            </w:r>
          </w:p>
          <w:p w14:paraId="3CDE0866"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t>Должность ______________________________________________________________________________________________________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2CF506A0"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4F0BEC3C" w14:textId="77777777" w:rsidR="00291285" w:rsidRPr="00291285" w:rsidRDefault="00291285" w:rsidP="00EA2794">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291285" w:rsidRPr="00291285" w14:paraId="57055069"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223A7E84" w14:textId="577D519F" w:rsidR="00EA2794" w:rsidRPr="002071B2" w:rsidRDefault="00291285" w:rsidP="00EA2794">
            <w:pPr>
              <w:spacing w:before="20"/>
              <w:rPr>
                <w:rFonts w:ascii="Tahoma" w:hAnsi="Tahoma" w:cs="Tahoma"/>
                <w:b/>
                <w:sz w:val="16"/>
                <w:szCs w:val="16"/>
              </w:rPr>
            </w:pPr>
            <w:r w:rsidRPr="002071B2">
              <w:rPr>
                <w:rFonts w:ascii="Tahoma" w:hAnsi="Tahoma" w:cs="Tahoma"/>
                <w:b/>
                <w:sz w:val="16"/>
                <w:szCs w:val="16"/>
              </w:rPr>
              <w:t>31.</w:t>
            </w:r>
            <w:r w:rsidR="0092719A" w:rsidRPr="002071B2">
              <w:rPr>
                <w:rFonts w:ascii="Tahoma" w:hAnsi="Tahoma" w:cs="Tahoma"/>
                <w:b/>
                <w:sz w:val="16"/>
                <w:szCs w:val="16"/>
              </w:rPr>
              <w:t xml:space="preserve">Являетесь ли Вы налоговым резидентом </w:t>
            </w:r>
            <w:r w:rsidR="00EA2794" w:rsidRPr="002071B2">
              <w:rPr>
                <w:rFonts w:ascii="Tahoma" w:hAnsi="Tahoma" w:cs="Tahoma"/>
                <w:b/>
                <w:sz w:val="16"/>
                <w:szCs w:val="16"/>
              </w:rPr>
              <w:t>иностранны</w:t>
            </w:r>
            <w:r w:rsidR="0092719A" w:rsidRPr="002071B2">
              <w:rPr>
                <w:rFonts w:ascii="Tahoma" w:hAnsi="Tahoma" w:cs="Tahoma"/>
                <w:b/>
                <w:sz w:val="16"/>
                <w:szCs w:val="16"/>
              </w:rPr>
              <w:t>х государств</w:t>
            </w:r>
            <w:r w:rsidR="00124230" w:rsidRPr="002071B2">
              <w:rPr>
                <w:rFonts w:ascii="Tahoma" w:hAnsi="Tahoma" w:cs="Tahoma"/>
                <w:b/>
                <w:sz w:val="16"/>
                <w:szCs w:val="16"/>
              </w:rPr>
              <w:t>?</w:t>
            </w:r>
            <w:r w:rsidR="000F0CE7">
              <w:rPr>
                <w:rFonts w:ascii="Tahoma" w:hAnsi="Tahoma" w:cs="Tahoma"/>
                <w:b/>
                <w:sz w:val="16"/>
                <w:szCs w:val="16"/>
              </w:rPr>
              <w:t xml:space="preserve"> </w:t>
            </w:r>
            <w:r w:rsidR="00EA2794" w:rsidRPr="002071B2">
              <w:rPr>
                <w:rFonts w:ascii="Tahoma" w:hAnsi="Tahoma" w:cs="Tahoma"/>
                <w:b/>
                <w:sz w:val="16"/>
                <w:szCs w:val="16"/>
              </w:rPr>
              <w:t>***</w:t>
            </w:r>
          </w:p>
          <w:p w14:paraId="3914629F" w14:textId="0308F27F" w:rsidR="00291285" w:rsidRPr="002071B2" w:rsidRDefault="00EA2794" w:rsidP="00EA2794">
            <w:pPr>
              <w:spacing w:before="20"/>
              <w:rPr>
                <w:rFonts w:ascii="Tahoma" w:hAnsi="Tahoma" w:cs="Tahoma"/>
                <w:i/>
                <w:sz w:val="16"/>
                <w:szCs w:val="16"/>
              </w:rPr>
            </w:pPr>
            <w:r w:rsidRPr="002071B2">
              <w:rPr>
                <w:rFonts w:ascii="Tahoma" w:hAnsi="Tahoma" w:cs="Tahoma"/>
                <w:i/>
                <w:sz w:val="16"/>
                <w:szCs w:val="16"/>
              </w:rPr>
              <w:t xml:space="preserve">В случае положительного ответа, в данном разделе необходимо указать код </w:t>
            </w:r>
            <w:r w:rsidRPr="002071B2">
              <w:rPr>
                <w:rFonts w:ascii="Tahoma" w:hAnsi="Tahoma" w:cs="Tahoma"/>
                <w:i/>
                <w:sz w:val="16"/>
                <w:szCs w:val="16"/>
                <w:lang w:val="en-US"/>
              </w:rPr>
              <w:t>TIN</w:t>
            </w:r>
            <w:r w:rsidRPr="002071B2">
              <w:rPr>
                <w:rFonts w:ascii="Tahoma" w:hAnsi="Tahoma" w:cs="Tahoma"/>
                <w:i/>
                <w:sz w:val="16"/>
                <w:szCs w:val="16"/>
              </w:rPr>
              <w:t xml:space="preserve"> (при наличии) и страну его выдавшую, а также заполнить Анкету иностранного налогоплательщика, которая размещена на официальном сайте </w:t>
            </w:r>
            <w:r w:rsidR="0094596C" w:rsidRPr="002071B2">
              <w:rPr>
                <w:rFonts w:ascii="Tahoma" w:hAnsi="Tahoma" w:cs="Tahoma"/>
                <w:i/>
                <w:sz w:val="16"/>
                <w:szCs w:val="16"/>
              </w:rPr>
              <w:t>НКО АО ПРЦ</w:t>
            </w:r>
            <w:r w:rsidRPr="002071B2">
              <w:rPr>
                <w:rFonts w:ascii="Tahoma" w:hAnsi="Tahoma" w:cs="Tahoma"/>
                <w:i/>
                <w:sz w:val="16"/>
                <w:szCs w:val="16"/>
              </w:rPr>
              <w:t xml:space="preserve"> в информационно-телекоммуникационной сети «Интернет»</w:t>
            </w:r>
          </w:p>
        </w:tc>
        <w:tc>
          <w:tcPr>
            <w:tcW w:w="4670" w:type="dxa"/>
            <w:tcBorders>
              <w:top w:val="single" w:sz="4" w:space="0" w:color="auto"/>
              <w:left w:val="single" w:sz="4" w:space="0" w:color="auto"/>
              <w:bottom w:val="single" w:sz="4" w:space="0" w:color="auto"/>
              <w:right w:val="single" w:sz="4" w:space="0" w:color="auto"/>
            </w:tcBorders>
          </w:tcPr>
          <w:p w14:paraId="5E185157" w14:textId="77777777" w:rsidR="00EA2794" w:rsidRPr="002071B2" w:rsidRDefault="00EA2794" w:rsidP="00EA2794">
            <w:pPr>
              <w:spacing w:before="20"/>
              <w:rPr>
                <w:rFonts w:ascii="Tahoma" w:hAnsi="Tahoma" w:cs="Tahoma"/>
                <w:b/>
                <w:sz w:val="16"/>
                <w:szCs w:val="16"/>
              </w:rPr>
            </w:pPr>
            <w:r w:rsidRPr="002071B2">
              <w:rPr>
                <w:rFonts w:ascii="Tahoma" w:hAnsi="Tahoma" w:cs="Tahoma"/>
                <w:b/>
                <w:sz w:val="16"/>
                <w:szCs w:val="16"/>
                <w:lang w:val="en-US"/>
              </w:rPr>
              <w:t>TIN</w:t>
            </w:r>
            <w:r w:rsidRPr="002071B2">
              <w:rPr>
                <w:rFonts w:ascii="Tahoma" w:hAnsi="Tahoma" w:cs="Tahoma"/>
                <w:b/>
                <w:sz w:val="16"/>
                <w:szCs w:val="16"/>
              </w:rPr>
              <w:t>: _______________________________________</w:t>
            </w:r>
          </w:p>
          <w:p w14:paraId="65F55FCE" w14:textId="77777777" w:rsidR="00EA2794" w:rsidRPr="002071B2" w:rsidRDefault="00EA2794" w:rsidP="00EA2794">
            <w:pPr>
              <w:spacing w:before="20"/>
              <w:rPr>
                <w:rFonts w:ascii="Tahoma" w:hAnsi="Tahoma" w:cs="Tahoma"/>
                <w:b/>
                <w:sz w:val="16"/>
                <w:szCs w:val="16"/>
              </w:rPr>
            </w:pPr>
          </w:p>
          <w:p w14:paraId="11693C94" w14:textId="617FBE84" w:rsidR="00291285" w:rsidRPr="002071B2" w:rsidRDefault="00EA2794" w:rsidP="00EA2794">
            <w:pPr>
              <w:spacing w:before="20"/>
              <w:rPr>
                <w:rFonts w:ascii="Tahoma" w:hAnsi="Tahoma" w:cs="Tahoma"/>
                <w:sz w:val="16"/>
                <w:szCs w:val="16"/>
              </w:rPr>
            </w:pPr>
            <w:r w:rsidRPr="002071B2">
              <w:rPr>
                <w:rFonts w:ascii="Tahoma" w:hAnsi="Tahoma" w:cs="Tahoma"/>
                <w:b/>
                <w:sz w:val="16"/>
                <w:szCs w:val="16"/>
              </w:rPr>
              <w:t>Страна:</w:t>
            </w:r>
            <w:r w:rsidR="000D3934">
              <w:rPr>
                <w:rFonts w:ascii="Tahoma" w:hAnsi="Tahoma" w:cs="Tahoma"/>
                <w:b/>
                <w:sz w:val="16"/>
                <w:szCs w:val="16"/>
              </w:rPr>
              <w:t xml:space="preserve"> </w:t>
            </w:r>
            <w:r w:rsidR="00291285" w:rsidRPr="002071B2">
              <w:rPr>
                <w:rFonts w:ascii="Tahoma" w:hAnsi="Tahoma" w:cs="Tahoma"/>
                <w:b/>
                <w:sz w:val="16"/>
                <w:szCs w:val="16"/>
              </w:rPr>
              <w:t>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0D45ABF9" w14:textId="77777777" w:rsidR="00291285" w:rsidRPr="002071B2" w:rsidRDefault="00291285" w:rsidP="00EA2794">
            <w:pPr>
              <w:spacing w:before="20"/>
              <w:rPr>
                <w:rFonts w:ascii="Tahoma" w:hAnsi="Tahoma" w:cs="Tahoma"/>
                <w:sz w:val="16"/>
                <w:szCs w:val="16"/>
              </w:rPr>
            </w:pPr>
            <w:r w:rsidRPr="002071B2">
              <w:rPr>
                <w:rFonts w:ascii="Tahoma" w:hAnsi="Tahoma" w:cs="Tahoma"/>
                <w:sz w:val="16"/>
                <w:szCs w:val="16"/>
              </w:rPr>
              <w:fldChar w:fldCharType="begin">
                <w:ffData>
                  <w:name w:val=""/>
                  <w:enabled/>
                  <w:calcOnExit w:val="0"/>
                  <w:checkBox>
                    <w:sizeAuto/>
                    <w:default w:val="0"/>
                  </w:checkBox>
                </w:ffData>
              </w:fldChar>
            </w:r>
            <w:r w:rsidRPr="002071B2">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071B2">
              <w:rPr>
                <w:rFonts w:ascii="Tahoma" w:hAnsi="Tahoma" w:cs="Tahoma"/>
                <w:sz w:val="16"/>
                <w:szCs w:val="16"/>
              </w:rPr>
              <w:fldChar w:fldCharType="end"/>
            </w:r>
            <w:r w:rsidRPr="002071B2">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44E31765" w14:textId="77777777" w:rsidR="00291285" w:rsidRPr="002071B2" w:rsidRDefault="00291285" w:rsidP="00EA2794">
            <w:pPr>
              <w:spacing w:before="20"/>
              <w:rPr>
                <w:rFonts w:ascii="Tahoma" w:hAnsi="Tahoma" w:cs="Tahoma"/>
                <w:sz w:val="16"/>
                <w:szCs w:val="16"/>
              </w:rPr>
            </w:pPr>
            <w:r w:rsidRPr="002071B2">
              <w:rPr>
                <w:rFonts w:ascii="Tahoma" w:hAnsi="Tahoma" w:cs="Tahoma"/>
                <w:sz w:val="16"/>
                <w:szCs w:val="16"/>
              </w:rPr>
              <w:fldChar w:fldCharType="begin">
                <w:ffData>
                  <w:name w:val=""/>
                  <w:enabled/>
                  <w:calcOnExit w:val="0"/>
                  <w:checkBox>
                    <w:sizeAuto/>
                    <w:default w:val="0"/>
                  </w:checkBox>
                </w:ffData>
              </w:fldChar>
            </w:r>
            <w:r w:rsidRPr="002071B2">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071B2">
              <w:rPr>
                <w:rFonts w:ascii="Tahoma" w:hAnsi="Tahoma" w:cs="Tahoma"/>
                <w:sz w:val="16"/>
                <w:szCs w:val="16"/>
              </w:rPr>
              <w:fldChar w:fldCharType="end"/>
            </w:r>
            <w:r w:rsidRPr="002071B2">
              <w:rPr>
                <w:rFonts w:ascii="Tahoma" w:hAnsi="Tahoma" w:cs="Tahoma"/>
                <w:sz w:val="16"/>
                <w:szCs w:val="16"/>
              </w:rPr>
              <w:t xml:space="preserve"> нет</w:t>
            </w:r>
          </w:p>
        </w:tc>
      </w:tr>
      <w:tr w:rsidR="00EA2794" w:rsidRPr="00291285" w14:paraId="4ACE2254"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01EABA5E" w14:textId="31F2C609" w:rsidR="00EA2794" w:rsidRPr="002071B2" w:rsidRDefault="00073D1F" w:rsidP="00EA2794">
            <w:pPr>
              <w:spacing w:before="20"/>
              <w:rPr>
                <w:rFonts w:ascii="Tahoma" w:eastAsia="Courier New" w:hAnsi="Tahoma" w:cs="Tahoma"/>
                <w:b/>
                <w:sz w:val="16"/>
                <w:szCs w:val="16"/>
                <w:lang w:bidi="en-US"/>
              </w:rPr>
            </w:pPr>
            <w:r w:rsidRPr="002071B2">
              <w:rPr>
                <w:rFonts w:ascii="Tahoma" w:hAnsi="Tahoma" w:cs="Tahoma"/>
                <w:b/>
                <w:sz w:val="16"/>
                <w:szCs w:val="16"/>
              </w:rPr>
              <w:t>32.</w:t>
            </w:r>
            <w:r w:rsidR="00EA2794" w:rsidRPr="002071B2">
              <w:rPr>
                <w:rFonts w:ascii="Tahoma" w:hAnsi="Tahoma" w:cs="Tahoma"/>
                <w:b/>
                <w:bCs/>
                <w:sz w:val="16"/>
                <w:szCs w:val="16"/>
              </w:rPr>
              <w:t>Я</w:t>
            </w:r>
            <w:r w:rsidR="00EA2794" w:rsidRPr="002071B2">
              <w:rPr>
                <w:rFonts w:ascii="Tahoma" w:eastAsia="Courier New" w:hAnsi="Tahoma" w:cs="Tahoma"/>
                <w:b/>
                <w:sz w:val="16"/>
                <w:szCs w:val="16"/>
                <w:lang w:bidi="en-US"/>
              </w:rPr>
              <w:t>вляетесь ли Вы налоговым резидентом Соединенных Штатов Америки (США)</w:t>
            </w:r>
            <w:r w:rsidR="00124230" w:rsidRPr="002071B2">
              <w:rPr>
                <w:rFonts w:ascii="Tahoma" w:eastAsia="Courier New" w:hAnsi="Tahoma" w:cs="Tahoma"/>
                <w:b/>
                <w:sz w:val="16"/>
                <w:szCs w:val="16"/>
                <w:lang w:bidi="en-US"/>
              </w:rPr>
              <w:t>?</w:t>
            </w:r>
            <w:r w:rsidR="000F0CE7">
              <w:rPr>
                <w:rFonts w:ascii="Tahoma" w:eastAsia="Courier New" w:hAnsi="Tahoma" w:cs="Tahoma"/>
                <w:b/>
                <w:sz w:val="16"/>
                <w:szCs w:val="16"/>
                <w:lang w:bidi="en-US"/>
              </w:rPr>
              <w:t xml:space="preserve"> </w:t>
            </w:r>
            <w:r w:rsidR="00EA2794" w:rsidRPr="002071B2">
              <w:rPr>
                <w:rFonts w:ascii="Tahoma" w:hAnsi="Tahoma" w:cs="Tahoma"/>
                <w:sz w:val="16"/>
                <w:szCs w:val="16"/>
              </w:rPr>
              <w:t>***</w:t>
            </w:r>
          </w:p>
          <w:p w14:paraId="24FC630B" w14:textId="77777777" w:rsidR="00EA2794" w:rsidRPr="002071B2" w:rsidRDefault="00EA2794" w:rsidP="00EA2794">
            <w:pPr>
              <w:spacing w:before="20"/>
              <w:rPr>
                <w:rFonts w:ascii="Tahoma" w:hAnsi="Tahoma" w:cs="Tahoma"/>
                <w:i/>
                <w:sz w:val="16"/>
                <w:szCs w:val="16"/>
              </w:rPr>
            </w:pPr>
            <w:r w:rsidRPr="002071B2">
              <w:rPr>
                <w:rFonts w:ascii="Tahoma" w:hAnsi="Tahoma" w:cs="Tahoma"/>
                <w:i/>
                <w:sz w:val="16"/>
                <w:szCs w:val="16"/>
              </w:rPr>
              <w:t>В случае положительного ответа в данном разделе необходимо указать иностранный идентификационный</w:t>
            </w:r>
          </w:p>
          <w:p w14:paraId="01706E00" w14:textId="38C3AB30" w:rsidR="00EA2794" w:rsidRPr="002071B2" w:rsidRDefault="00EA2794" w:rsidP="00EA2794">
            <w:pPr>
              <w:spacing w:before="20"/>
              <w:rPr>
                <w:rFonts w:ascii="Tahoma" w:hAnsi="Tahoma" w:cs="Tahoma"/>
                <w:b/>
                <w:sz w:val="16"/>
                <w:szCs w:val="16"/>
              </w:rPr>
            </w:pPr>
            <w:r w:rsidRPr="002071B2">
              <w:rPr>
                <w:rFonts w:ascii="Tahoma" w:hAnsi="Tahoma" w:cs="Tahoma"/>
                <w:i/>
                <w:sz w:val="16"/>
                <w:szCs w:val="16"/>
              </w:rPr>
              <w:t>номер</w:t>
            </w:r>
            <w:r w:rsidRPr="002071B2">
              <w:rPr>
                <w:rFonts w:ascii="Tahoma" w:hAnsi="Tahoma" w:cs="Tahoma"/>
                <w:b/>
                <w:sz w:val="16"/>
                <w:szCs w:val="16"/>
              </w:rPr>
              <w:t xml:space="preserve">: </w:t>
            </w:r>
            <w:r w:rsidRPr="002071B2">
              <w:rPr>
                <w:rFonts w:ascii="Tahoma" w:hAnsi="Tahoma" w:cs="Tahoma"/>
                <w:i/>
                <w:sz w:val="16"/>
                <w:szCs w:val="16"/>
              </w:rPr>
              <w:t xml:space="preserve">код </w:t>
            </w:r>
            <w:r w:rsidRPr="002071B2">
              <w:rPr>
                <w:rFonts w:ascii="Tahoma" w:hAnsi="Tahoma" w:cs="Tahoma"/>
                <w:i/>
                <w:sz w:val="16"/>
                <w:szCs w:val="16"/>
                <w:lang w:val="en-US"/>
              </w:rPr>
              <w:t>TIN</w:t>
            </w:r>
            <w:r w:rsidRPr="002071B2">
              <w:rPr>
                <w:rFonts w:ascii="Tahoma" w:hAnsi="Tahoma" w:cs="Tahoma"/>
                <w:i/>
                <w:sz w:val="16"/>
                <w:szCs w:val="16"/>
              </w:rPr>
              <w:t xml:space="preserve"> (при наличии) и заполнить Анкету иностранного налогоплательщика, которая размещена на официальном сайте </w:t>
            </w:r>
            <w:r w:rsidR="0094596C" w:rsidRPr="002071B2">
              <w:rPr>
                <w:rFonts w:ascii="Tahoma" w:hAnsi="Tahoma" w:cs="Tahoma"/>
                <w:i/>
                <w:sz w:val="16"/>
                <w:szCs w:val="16"/>
              </w:rPr>
              <w:t>НКО АО ПРЦ</w:t>
            </w:r>
            <w:r w:rsidRPr="002071B2">
              <w:rPr>
                <w:rFonts w:ascii="Tahoma" w:hAnsi="Tahoma" w:cs="Tahoma"/>
                <w:i/>
                <w:sz w:val="16"/>
                <w:szCs w:val="16"/>
              </w:rPr>
              <w:t xml:space="preserve"> в информационно-телекоммуникационной сети «Интернет»</w:t>
            </w:r>
          </w:p>
        </w:tc>
        <w:tc>
          <w:tcPr>
            <w:tcW w:w="4670" w:type="dxa"/>
            <w:tcBorders>
              <w:top w:val="single" w:sz="4" w:space="0" w:color="auto"/>
              <w:left w:val="single" w:sz="4" w:space="0" w:color="auto"/>
              <w:bottom w:val="single" w:sz="4" w:space="0" w:color="auto"/>
              <w:right w:val="single" w:sz="4" w:space="0" w:color="auto"/>
            </w:tcBorders>
          </w:tcPr>
          <w:p w14:paraId="5138A7AD" w14:textId="77777777" w:rsidR="00EA2794" w:rsidRPr="002071B2" w:rsidRDefault="00EA2794" w:rsidP="00EA2794">
            <w:pPr>
              <w:spacing w:before="20"/>
              <w:rPr>
                <w:rFonts w:ascii="Tahoma" w:hAnsi="Tahoma" w:cs="Tahoma"/>
                <w:b/>
                <w:sz w:val="16"/>
                <w:szCs w:val="16"/>
              </w:rPr>
            </w:pPr>
            <w:r w:rsidRPr="002071B2">
              <w:rPr>
                <w:rFonts w:ascii="Tahoma" w:hAnsi="Tahoma" w:cs="Tahoma"/>
                <w:b/>
                <w:sz w:val="16"/>
                <w:szCs w:val="16"/>
                <w:lang w:val="en-US"/>
              </w:rPr>
              <w:t>TIN</w:t>
            </w:r>
            <w:r w:rsidRPr="002071B2">
              <w:rPr>
                <w:rFonts w:ascii="Tahoma" w:hAnsi="Tahoma" w:cs="Tahoma"/>
                <w:b/>
                <w:sz w:val="16"/>
                <w:szCs w:val="16"/>
              </w:rPr>
              <w:t>: 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0585821A" w14:textId="77777777" w:rsidR="00EA2794" w:rsidRPr="002071B2" w:rsidRDefault="00EA2794" w:rsidP="00EA2794">
            <w:pPr>
              <w:spacing w:before="20"/>
              <w:rPr>
                <w:rFonts w:ascii="Tahoma" w:hAnsi="Tahoma" w:cs="Tahoma"/>
                <w:sz w:val="16"/>
                <w:szCs w:val="16"/>
              </w:rPr>
            </w:pPr>
            <w:r w:rsidRPr="002071B2">
              <w:rPr>
                <w:rFonts w:ascii="Tahoma" w:hAnsi="Tahoma" w:cs="Tahoma"/>
                <w:sz w:val="16"/>
                <w:szCs w:val="16"/>
              </w:rPr>
              <w:fldChar w:fldCharType="begin">
                <w:ffData>
                  <w:name w:val=""/>
                  <w:enabled/>
                  <w:calcOnExit w:val="0"/>
                  <w:checkBox>
                    <w:sizeAuto/>
                    <w:default w:val="0"/>
                  </w:checkBox>
                </w:ffData>
              </w:fldChar>
            </w:r>
            <w:r w:rsidRPr="002071B2">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071B2">
              <w:rPr>
                <w:rFonts w:ascii="Tahoma" w:hAnsi="Tahoma" w:cs="Tahoma"/>
                <w:sz w:val="16"/>
                <w:szCs w:val="16"/>
              </w:rPr>
              <w:fldChar w:fldCharType="end"/>
            </w:r>
            <w:r w:rsidRPr="002071B2">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6DDCCDC0" w14:textId="77777777" w:rsidR="00EA2794" w:rsidRPr="002071B2" w:rsidRDefault="00EA2794" w:rsidP="00EA2794">
            <w:pPr>
              <w:spacing w:before="20"/>
              <w:rPr>
                <w:rFonts w:ascii="Tahoma" w:hAnsi="Tahoma" w:cs="Tahoma"/>
                <w:sz w:val="16"/>
                <w:szCs w:val="16"/>
              </w:rPr>
            </w:pPr>
            <w:r w:rsidRPr="002071B2">
              <w:rPr>
                <w:rFonts w:ascii="Tahoma" w:hAnsi="Tahoma" w:cs="Tahoma"/>
                <w:sz w:val="16"/>
                <w:szCs w:val="16"/>
              </w:rPr>
              <w:fldChar w:fldCharType="begin">
                <w:ffData>
                  <w:name w:val=""/>
                  <w:enabled/>
                  <w:calcOnExit w:val="0"/>
                  <w:checkBox>
                    <w:sizeAuto/>
                    <w:default w:val="0"/>
                  </w:checkBox>
                </w:ffData>
              </w:fldChar>
            </w:r>
            <w:r w:rsidRPr="002071B2">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071B2">
              <w:rPr>
                <w:rFonts w:ascii="Tahoma" w:hAnsi="Tahoma" w:cs="Tahoma"/>
                <w:sz w:val="16"/>
                <w:szCs w:val="16"/>
              </w:rPr>
              <w:fldChar w:fldCharType="end"/>
            </w:r>
            <w:r w:rsidRPr="002071B2">
              <w:rPr>
                <w:rFonts w:ascii="Tahoma" w:hAnsi="Tahoma" w:cs="Tahoma"/>
                <w:sz w:val="16"/>
                <w:szCs w:val="16"/>
              </w:rPr>
              <w:t xml:space="preserve"> нет</w:t>
            </w:r>
          </w:p>
        </w:tc>
      </w:tr>
      <w:tr w:rsidR="000F0CE7" w:rsidRPr="00291285" w14:paraId="34BFE7E2"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29239D6A" w14:textId="1621D3F0" w:rsidR="000F0CE7" w:rsidRPr="00E45DFC" w:rsidRDefault="000F0CE7" w:rsidP="000F0CE7">
            <w:pPr>
              <w:spacing w:before="20"/>
              <w:rPr>
                <w:rFonts w:ascii="Tahoma" w:hAnsi="Tahoma" w:cs="Tahoma"/>
                <w:b/>
                <w:sz w:val="16"/>
                <w:szCs w:val="16"/>
              </w:rPr>
            </w:pPr>
            <w:r>
              <w:rPr>
                <w:rFonts w:ascii="Tahoma" w:hAnsi="Tahoma" w:cs="Tahoma"/>
                <w:b/>
                <w:sz w:val="16"/>
                <w:szCs w:val="16"/>
              </w:rPr>
              <w:t xml:space="preserve">33.Если Вы являетесь организацией финансового рынка укажите номер </w:t>
            </w:r>
            <w:r>
              <w:rPr>
                <w:rFonts w:ascii="Tahoma" w:hAnsi="Tahoma" w:cs="Tahoma"/>
                <w:b/>
                <w:sz w:val="16"/>
                <w:szCs w:val="16"/>
                <w:lang w:val="en-US"/>
              </w:rPr>
              <w:t>GIIN</w:t>
            </w:r>
            <w:r>
              <w:rPr>
                <w:rFonts w:ascii="Tahoma" w:hAnsi="Tahoma" w:cs="Tahoma"/>
                <w:b/>
                <w:sz w:val="16"/>
                <w:szCs w:val="16"/>
              </w:rPr>
              <w:t xml:space="preserve"> ***</w:t>
            </w:r>
          </w:p>
          <w:p w14:paraId="565AB071" w14:textId="77777777" w:rsidR="000F0CE7" w:rsidRDefault="000F0CE7" w:rsidP="000F0CE7">
            <w:pPr>
              <w:spacing w:before="20"/>
              <w:rPr>
                <w:rFonts w:ascii="Tahoma" w:hAnsi="Tahoma" w:cs="Tahoma"/>
                <w:i/>
                <w:sz w:val="16"/>
                <w:szCs w:val="16"/>
              </w:rPr>
            </w:pPr>
            <w:r w:rsidRPr="00290D90">
              <w:rPr>
                <w:rFonts w:ascii="Tahoma" w:hAnsi="Tahoma" w:cs="Tahoma"/>
                <w:i/>
                <w:sz w:val="16"/>
                <w:szCs w:val="16"/>
              </w:rPr>
              <w:t xml:space="preserve">В случае положительного ответа в данном разделе необходимо указать </w:t>
            </w:r>
            <w:r>
              <w:rPr>
                <w:rFonts w:ascii="Tahoma" w:hAnsi="Tahoma" w:cs="Tahoma"/>
                <w:i/>
                <w:sz w:val="16"/>
                <w:szCs w:val="16"/>
              </w:rPr>
              <w:t xml:space="preserve">номер </w:t>
            </w:r>
            <w:r w:rsidRPr="00290D90">
              <w:rPr>
                <w:rFonts w:ascii="Tahoma" w:hAnsi="Tahoma" w:cs="Tahoma"/>
                <w:bCs/>
                <w:i/>
                <w:iCs/>
                <w:sz w:val="16"/>
                <w:szCs w:val="16"/>
                <w:lang w:val="en-US"/>
              </w:rPr>
              <w:t>GIIN</w:t>
            </w:r>
            <w:r w:rsidRPr="00E45DFC">
              <w:rPr>
                <w:rFonts w:ascii="Tahoma" w:hAnsi="Tahoma" w:cs="Tahoma"/>
                <w:bCs/>
                <w:i/>
                <w:iCs/>
                <w:sz w:val="16"/>
                <w:szCs w:val="16"/>
              </w:rPr>
              <w:t xml:space="preserve"> </w:t>
            </w:r>
            <w:r w:rsidRPr="00290D90">
              <w:rPr>
                <w:rFonts w:ascii="Tahoma" w:hAnsi="Tahoma" w:cs="Tahoma"/>
                <w:i/>
                <w:sz w:val="16"/>
                <w:szCs w:val="16"/>
              </w:rPr>
              <w:t>(при наличии) и заполнить Анкету иностранного налогоплательщика, которая размещена на официальном сайте НКО АО ПРЦ в информационно-телекоммуникационной сети «Интернет»</w:t>
            </w:r>
            <w:r>
              <w:rPr>
                <w:rFonts w:ascii="Tahoma" w:hAnsi="Tahoma" w:cs="Tahoma"/>
                <w:i/>
                <w:sz w:val="16"/>
                <w:szCs w:val="16"/>
              </w:rPr>
              <w:t>.</w:t>
            </w:r>
          </w:p>
          <w:p w14:paraId="7D25DB06" w14:textId="4F300EDF" w:rsidR="000F0CE7" w:rsidRPr="000F0CE7" w:rsidRDefault="000F0CE7" w:rsidP="000F0CE7">
            <w:pPr>
              <w:spacing w:before="20"/>
              <w:rPr>
                <w:rFonts w:ascii="Tahoma" w:hAnsi="Tahoma" w:cs="Tahoma"/>
                <w:b/>
                <w:sz w:val="16"/>
                <w:szCs w:val="16"/>
              </w:rPr>
            </w:pPr>
            <w:r>
              <w:rPr>
                <w:rFonts w:ascii="Tahoma" w:hAnsi="Tahoma" w:cs="Tahoma"/>
                <w:i/>
                <w:sz w:val="16"/>
                <w:szCs w:val="16"/>
              </w:rPr>
              <w:t xml:space="preserve">В случает отсутствия </w:t>
            </w:r>
            <w:r w:rsidRPr="00290D90">
              <w:rPr>
                <w:rFonts w:ascii="Tahoma" w:hAnsi="Tahoma" w:cs="Tahoma"/>
                <w:bCs/>
                <w:i/>
                <w:iCs/>
                <w:sz w:val="16"/>
                <w:szCs w:val="16"/>
                <w:lang w:val="en-US"/>
              </w:rPr>
              <w:t>GIIN</w:t>
            </w:r>
            <w:r>
              <w:rPr>
                <w:rFonts w:ascii="Tahoma" w:hAnsi="Tahoma" w:cs="Tahoma"/>
                <w:bCs/>
                <w:i/>
                <w:iCs/>
                <w:sz w:val="16"/>
                <w:szCs w:val="16"/>
              </w:rPr>
              <w:t xml:space="preserve"> указать причину его отсутствия</w:t>
            </w:r>
            <w:r>
              <w:rPr>
                <w:rFonts w:ascii="Tahoma" w:hAnsi="Tahoma" w:cs="Tahoma"/>
                <w:b/>
                <w:sz w:val="16"/>
                <w:szCs w:val="16"/>
              </w:rPr>
              <w:t xml:space="preserve"> </w:t>
            </w:r>
          </w:p>
        </w:tc>
        <w:tc>
          <w:tcPr>
            <w:tcW w:w="4670" w:type="dxa"/>
            <w:tcBorders>
              <w:top w:val="single" w:sz="4" w:space="0" w:color="auto"/>
              <w:left w:val="single" w:sz="4" w:space="0" w:color="auto"/>
              <w:bottom w:val="single" w:sz="4" w:space="0" w:color="auto"/>
              <w:right w:val="single" w:sz="4" w:space="0" w:color="auto"/>
            </w:tcBorders>
          </w:tcPr>
          <w:p w14:paraId="27F12A53" w14:textId="77777777" w:rsidR="000F0CE7" w:rsidRDefault="000F0CE7" w:rsidP="000F0CE7">
            <w:pPr>
              <w:spacing w:before="20"/>
              <w:rPr>
                <w:rFonts w:ascii="Tahoma" w:hAnsi="Tahoma" w:cs="Tahoma"/>
                <w:b/>
                <w:sz w:val="16"/>
                <w:szCs w:val="16"/>
              </w:rPr>
            </w:pPr>
            <w:r>
              <w:rPr>
                <w:rFonts w:ascii="Tahoma" w:hAnsi="Tahoma" w:cs="Tahoma"/>
                <w:b/>
                <w:sz w:val="16"/>
                <w:szCs w:val="16"/>
                <w:lang w:val="en-US"/>
              </w:rPr>
              <w:t>GIIN</w:t>
            </w:r>
            <w:r>
              <w:rPr>
                <w:rFonts w:ascii="Tahoma" w:hAnsi="Tahoma" w:cs="Tahoma"/>
                <w:b/>
                <w:sz w:val="16"/>
                <w:szCs w:val="16"/>
              </w:rPr>
              <w:t>: _______________________________________</w:t>
            </w:r>
          </w:p>
          <w:p w14:paraId="69F173F0" w14:textId="77777777" w:rsidR="000F0CE7" w:rsidRDefault="000F0CE7" w:rsidP="000F0CE7">
            <w:pPr>
              <w:spacing w:before="20"/>
              <w:rPr>
                <w:rFonts w:ascii="Tahoma" w:hAnsi="Tahoma" w:cs="Tahoma"/>
                <w:b/>
                <w:sz w:val="16"/>
                <w:szCs w:val="16"/>
              </w:rPr>
            </w:pPr>
          </w:p>
          <w:p w14:paraId="30507A67" w14:textId="6EF9AA75" w:rsidR="000F0CE7" w:rsidRPr="002071B2" w:rsidRDefault="000F0CE7" w:rsidP="000F0CE7">
            <w:pPr>
              <w:spacing w:before="20"/>
              <w:rPr>
                <w:rFonts w:ascii="Tahoma" w:hAnsi="Tahoma" w:cs="Tahoma"/>
                <w:b/>
                <w:sz w:val="16"/>
                <w:szCs w:val="16"/>
              </w:rPr>
            </w:pPr>
            <w:r w:rsidRPr="00290D90">
              <w:rPr>
                <w:rFonts w:ascii="Tahoma" w:hAnsi="Tahoma" w:cs="Tahoma"/>
                <w:b/>
                <w:bCs/>
                <w:sz w:val="16"/>
                <w:szCs w:val="16"/>
              </w:rPr>
              <w:t>Причина отсутствия</w:t>
            </w:r>
            <w:r w:rsidRPr="00E45DFC">
              <w:rPr>
                <w:rFonts w:ascii="Tahoma" w:hAnsi="Tahoma" w:cs="Tahoma"/>
                <w:b/>
                <w:bCs/>
                <w:sz w:val="16"/>
                <w:szCs w:val="16"/>
                <w:lang w:val="en-US"/>
              </w:rPr>
              <w:t xml:space="preserve"> GIIN</w:t>
            </w:r>
            <w:r>
              <w:rPr>
                <w:rFonts w:ascii="Tahoma" w:hAnsi="Tahoma" w:cs="Tahoma"/>
                <w:b/>
                <w:sz w:val="16"/>
                <w:szCs w:val="16"/>
              </w:rPr>
              <w:t>: ________________________________________________________________________________________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1A7499C3" w14:textId="788A8F9A" w:rsidR="000F0CE7" w:rsidRPr="000F0CE7" w:rsidRDefault="000F0CE7" w:rsidP="000F0CE7">
            <w:pPr>
              <w:spacing w:before="20"/>
              <w:rPr>
                <w:rFonts w:ascii="Tahoma" w:hAnsi="Tahoma" w:cs="Tahoma"/>
                <w:sz w:val="16"/>
                <w:szCs w:val="16"/>
              </w:rPr>
            </w:pPr>
            <w:r w:rsidRPr="00290D90">
              <w:rPr>
                <w:rFonts w:ascii="Tahoma" w:hAnsi="Tahoma" w:cs="Tahoma"/>
                <w:sz w:val="16"/>
                <w:szCs w:val="16"/>
              </w:rPr>
              <w:fldChar w:fldCharType="begin">
                <w:ffData>
                  <w:name w:val=""/>
                  <w:enabled/>
                  <w:calcOnExit w:val="0"/>
                  <w:checkBox>
                    <w:sizeAuto/>
                    <w:default w:val="0"/>
                  </w:checkBox>
                </w:ffData>
              </w:fldChar>
            </w:r>
            <w:r w:rsidRPr="00290D90">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0D90">
              <w:rPr>
                <w:rFonts w:ascii="Tahoma" w:hAnsi="Tahoma" w:cs="Tahoma"/>
                <w:sz w:val="16"/>
                <w:szCs w:val="16"/>
              </w:rPr>
              <w:fldChar w:fldCharType="end"/>
            </w:r>
            <w:r w:rsidRPr="00290D90">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063B873D" w14:textId="76B3F05E" w:rsidR="000F0CE7" w:rsidRPr="000F0CE7" w:rsidRDefault="000F0CE7" w:rsidP="000F0CE7">
            <w:pPr>
              <w:spacing w:before="20"/>
              <w:rPr>
                <w:rFonts w:ascii="Tahoma" w:hAnsi="Tahoma" w:cs="Tahoma"/>
                <w:sz w:val="16"/>
                <w:szCs w:val="16"/>
              </w:rPr>
            </w:pPr>
            <w:r w:rsidRPr="00290D90">
              <w:rPr>
                <w:rFonts w:ascii="Tahoma" w:hAnsi="Tahoma" w:cs="Tahoma"/>
                <w:sz w:val="16"/>
                <w:szCs w:val="16"/>
              </w:rPr>
              <w:fldChar w:fldCharType="begin">
                <w:ffData>
                  <w:name w:val=""/>
                  <w:enabled/>
                  <w:calcOnExit w:val="0"/>
                  <w:checkBox>
                    <w:sizeAuto/>
                    <w:default w:val="0"/>
                  </w:checkBox>
                </w:ffData>
              </w:fldChar>
            </w:r>
            <w:r w:rsidRPr="00290D90">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0D90">
              <w:rPr>
                <w:rFonts w:ascii="Tahoma" w:hAnsi="Tahoma" w:cs="Tahoma"/>
                <w:sz w:val="16"/>
                <w:szCs w:val="16"/>
              </w:rPr>
              <w:fldChar w:fldCharType="end"/>
            </w:r>
            <w:r w:rsidRPr="00290D90">
              <w:rPr>
                <w:rFonts w:ascii="Tahoma" w:hAnsi="Tahoma" w:cs="Tahoma"/>
                <w:sz w:val="16"/>
                <w:szCs w:val="16"/>
              </w:rPr>
              <w:t xml:space="preserve"> нет</w:t>
            </w:r>
          </w:p>
        </w:tc>
      </w:tr>
      <w:tr w:rsidR="000F0CE7" w:rsidRPr="00291285" w14:paraId="30BF0B8C" w14:textId="77777777" w:rsidTr="00EA2794">
        <w:trPr>
          <w:trHeight w:val="240"/>
        </w:trPr>
        <w:tc>
          <w:tcPr>
            <w:tcW w:w="4678" w:type="dxa"/>
            <w:tcBorders>
              <w:top w:val="single" w:sz="4" w:space="0" w:color="auto"/>
              <w:left w:val="single" w:sz="4" w:space="0" w:color="auto"/>
              <w:bottom w:val="single" w:sz="4" w:space="0" w:color="auto"/>
              <w:right w:val="single" w:sz="4" w:space="0" w:color="auto"/>
            </w:tcBorders>
          </w:tcPr>
          <w:p w14:paraId="6107D9CA" w14:textId="083D2BCF" w:rsidR="000F0CE7" w:rsidRPr="00291285" w:rsidRDefault="000F0CE7" w:rsidP="000F0CE7">
            <w:pPr>
              <w:spacing w:before="20"/>
              <w:rPr>
                <w:rFonts w:ascii="Tahoma" w:hAnsi="Tahoma" w:cs="Tahoma"/>
                <w:b/>
                <w:i/>
                <w:sz w:val="16"/>
                <w:szCs w:val="16"/>
              </w:rPr>
            </w:pPr>
            <w:r w:rsidRPr="00291285">
              <w:rPr>
                <w:rFonts w:ascii="Tahoma" w:hAnsi="Tahoma" w:cs="Tahoma"/>
                <w:b/>
                <w:sz w:val="16"/>
                <w:szCs w:val="16"/>
              </w:rPr>
              <w:t>3</w:t>
            </w:r>
            <w:r>
              <w:rPr>
                <w:rFonts w:ascii="Tahoma" w:hAnsi="Tahoma" w:cs="Tahoma"/>
                <w:b/>
                <w:sz w:val="16"/>
                <w:szCs w:val="16"/>
              </w:rPr>
              <w:t>4</w:t>
            </w:r>
            <w:r w:rsidRPr="00291285">
              <w:rPr>
                <w:rFonts w:ascii="Tahoma" w:hAnsi="Tahoma" w:cs="Tahoma"/>
                <w:b/>
                <w:sz w:val="16"/>
                <w:szCs w:val="16"/>
              </w:rPr>
              <w:t xml:space="preserve">.Наличие сведений о статусе доверительного собственника (управляющего) клиента </w:t>
            </w:r>
            <w:r>
              <w:rPr>
                <w:rFonts w:ascii="Tahoma" w:hAnsi="Tahoma" w:cs="Tahoma"/>
                <w:b/>
                <w:sz w:val="16"/>
                <w:szCs w:val="16"/>
              </w:rPr>
              <w:t>НКО АО ПРЦ</w:t>
            </w:r>
            <w:r w:rsidRPr="00291285">
              <w:rPr>
                <w:rFonts w:ascii="Tahoma" w:hAnsi="Tahoma" w:cs="Tahoma"/>
                <w:b/>
                <w:sz w:val="16"/>
                <w:szCs w:val="16"/>
              </w:rPr>
              <w:t xml:space="preserve"> - иностранной структуры без образования юридического лица (далее – ИСБОЮЛ), протектора </w:t>
            </w:r>
            <w:r w:rsidRPr="00291285">
              <w:rPr>
                <w:rFonts w:ascii="Tahoma" w:hAnsi="Tahoma" w:cs="Tahoma"/>
                <w:i/>
                <w:sz w:val="16"/>
                <w:szCs w:val="16"/>
              </w:rPr>
              <w:t xml:space="preserve">(нужное подчеркнуть) </w:t>
            </w:r>
            <w:r w:rsidRPr="00291285">
              <w:rPr>
                <w:rFonts w:ascii="Tahoma" w:hAnsi="Tahoma" w:cs="Tahoma"/>
                <w:b/>
                <w:i/>
                <w:sz w:val="16"/>
                <w:szCs w:val="16"/>
              </w:rPr>
              <w:t>****</w:t>
            </w:r>
          </w:p>
          <w:p w14:paraId="053AFC18" w14:textId="3E1761D1" w:rsidR="000F0CE7" w:rsidRPr="00291285" w:rsidRDefault="000F0CE7" w:rsidP="000F0CE7">
            <w:pPr>
              <w:spacing w:before="20"/>
              <w:rPr>
                <w:rFonts w:ascii="Tahoma" w:hAnsi="Tahoma" w:cs="Tahoma"/>
                <w:b/>
                <w:sz w:val="16"/>
                <w:szCs w:val="16"/>
              </w:rPr>
            </w:pPr>
            <w:r w:rsidRPr="00291285">
              <w:rPr>
                <w:rFonts w:ascii="Tahoma" w:hAnsi="Tahoma" w:cs="Tahoma"/>
                <w:i/>
                <w:sz w:val="16"/>
                <w:szCs w:val="16"/>
              </w:rPr>
              <w:t>В случае положительного ответа, в данном разделе необходимо указать ИСБОЮЛ и сведения, на основании которых клиент является</w:t>
            </w:r>
            <w:r w:rsidRPr="00291285">
              <w:rPr>
                <w:rFonts w:ascii="Tahoma" w:hAnsi="Tahoma" w:cs="Tahoma"/>
                <w:b/>
                <w:sz w:val="16"/>
                <w:szCs w:val="16"/>
              </w:rPr>
              <w:t xml:space="preserve"> </w:t>
            </w:r>
            <w:r w:rsidRPr="00291285">
              <w:rPr>
                <w:rFonts w:ascii="Tahoma" w:hAnsi="Tahoma" w:cs="Tahoma"/>
                <w:i/>
                <w:sz w:val="16"/>
                <w:szCs w:val="16"/>
              </w:rPr>
              <w:t>доверительным собственником (управляющим) ИСБОЮЛ, протектором (договор, учредительные документы, приказ и т.д.) данной ИСБОЮЛ. При наличии функций контроля за несколькими ИСБОЮЛ предоставляются сведения, на основании которых клиент является доверительным собственником (управляющим) ИСБОЮЛ, протектором каждой из них</w:t>
            </w:r>
          </w:p>
        </w:tc>
        <w:tc>
          <w:tcPr>
            <w:tcW w:w="4670" w:type="dxa"/>
            <w:tcBorders>
              <w:top w:val="single" w:sz="4" w:space="0" w:color="auto"/>
              <w:left w:val="single" w:sz="4" w:space="0" w:color="auto"/>
              <w:bottom w:val="single" w:sz="4" w:space="0" w:color="auto"/>
              <w:right w:val="single" w:sz="4" w:space="0" w:color="auto"/>
            </w:tcBorders>
          </w:tcPr>
          <w:p w14:paraId="42E5D2CD"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Полное наименование ИСБОЮЛ: ___________________________________________________;</w:t>
            </w:r>
          </w:p>
          <w:p w14:paraId="05D4D127" w14:textId="2DC65534" w:rsidR="000F0CE7" w:rsidRPr="00291285" w:rsidRDefault="000F0CE7" w:rsidP="000F0CE7">
            <w:pPr>
              <w:spacing w:before="20"/>
              <w:rPr>
                <w:rFonts w:ascii="Tahoma" w:hAnsi="Tahoma" w:cs="Tahoma"/>
                <w:sz w:val="16"/>
                <w:szCs w:val="16"/>
              </w:rPr>
            </w:pPr>
            <w:r w:rsidRPr="00291285">
              <w:rPr>
                <w:rFonts w:ascii="Tahoma" w:hAnsi="Tahoma" w:cs="Tahoma"/>
                <w:sz w:val="16"/>
                <w:szCs w:val="16"/>
              </w:rPr>
              <w:t xml:space="preserve">Номер и дата договора банковского счета (иного договора, заключенного с </w:t>
            </w:r>
            <w:r>
              <w:rPr>
                <w:rFonts w:ascii="Tahoma" w:hAnsi="Tahoma" w:cs="Tahoma"/>
                <w:sz w:val="16"/>
                <w:szCs w:val="16"/>
              </w:rPr>
              <w:t>НКО АО ПРЦ</w:t>
            </w:r>
            <w:r w:rsidRPr="00291285">
              <w:rPr>
                <w:rFonts w:ascii="Tahoma" w:hAnsi="Tahoma" w:cs="Tahoma"/>
                <w:sz w:val="16"/>
                <w:szCs w:val="16"/>
              </w:rPr>
              <w:t>) ИСБОЮЛ:</w:t>
            </w:r>
          </w:p>
          <w:p w14:paraId="50686E01"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__________________________________________________;</w:t>
            </w:r>
          </w:p>
          <w:p w14:paraId="5150F5FA"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Сведения: _________________________________________</w:t>
            </w:r>
          </w:p>
          <w:p w14:paraId="29F95AF4"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___________________________________________________.</w:t>
            </w:r>
          </w:p>
          <w:p w14:paraId="5E230207"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Полное наименование ИСБОЮЛ: ___________________________________________________;</w:t>
            </w:r>
          </w:p>
          <w:p w14:paraId="0011BA03" w14:textId="2CBF7DCA" w:rsidR="000F0CE7" w:rsidRPr="00291285" w:rsidRDefault="000F0CE7" w:rsidP="000F0CE7">
            <w:pPr>
              <w:spacing w:before="20"/>
              <w:rPr>
                <w:rFonts w:ascii="Tahoma" w:hAnsi="Tahoma" w:cs="Tahoma"/>
                <w:sz w:val="16"/>
                <w:szCs w:val="16"/>
              </w:rPr>
            </w:pPr>
            <w:r w:rsidRPr="00291285">
              <w:rPr>
                <w:rFonts w:ascii="Tahoma" w:hAnsi="Tahoma" w:cs="Tahoma"/>
                <w:sz w:val="16"/>
                <w:szCs w:val="16"/>
              </w:rPr>
              <w:t xml:space="preserve">Номер и дата договора банковского счета (иного договора, заключенного с </w:t>
            </w:r>
            <w:r>
              <w:rPr>
                <w:rFonts w:ascii="Tahoma" w:hAnsi="Tahoma" w:cs="Tahoma"/>
                <w:sz w:val="16"/>
                <w:szCs w:val="16"/>
              </w:rPr>
              <w:t>НКО АО ПРЦ</w:t>
            </w:r>
            <w:r w:rsidRPr="00291285">
              <w:rPr>
                <w:rFonts w:ascii="Tahoma" w:hAnsi="Tahoma" w:cs="Tahoma"/>
                <w:sz w:val="16"/>
                <w:szCs w:val="16"/>
              </w:rPr>
              <w:t>) ИСБОЮЛ:</w:t>
            </w:r>
          </w:p>
          <w:p w14:paraId="4319B50B"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__________________________________________________;</w:t>
            </w:r>
          </w:p>
          <w:p w14:paraId="4C434A6D"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t>Сведения: __________________________________________</w:t>
            </w:r>
          </w:p>
          <w:p w14:paraId="4C8B207F" w14:textId="77777777" w:rsidR="000F0CE7" w:rsidRPr="00291285" w:rsidRDefault="000F0CE7" w:rsidP="000F0CE7">
            <w:pPr>
              <w:spacing w:before="20"/>
              <w:rPr>
                <w:rFonts w:ascii="Tahoma" w:hAnsi="Tahoma" w:cs="Tahoma"/>
                <w:b/>
                <w:sz w:val="16"/>
                <w:szCs w:val="16"/>
              </w:rPr>
            </w:pPr>
            <w:r w:rsidRPr="00291285">
              <w:rPr>
                <w:rFonts w:ascii="Tahoma" w:hAnsi="Tahoma" w:cs="Tahoma"/>
                <w:sz w:val="16"/>
                <w:szCs w:val="16"/>
              </w:rPr>
              <w:t>___________________________________________________.</w:t>
            </w:r>
          </w:p>
        </w:tc>
        <w:tc>
          <w:tcPr>
            <w:tcW w:w="345" w:type="dxa"/>
            <w:tcBorders>
              <w:top w:val="single" w:sz="4" w:space="0" w:color="auto"/>
              <w:left w:val="single" w:sz="4" w:space="0" w:color="auto"/>
              <w:bottom w:val="single" w:sz="4" w:space="0" w:color="auto"/>
              <w:right w:val="single" w:sz="4" w:space="0" w:color="auto"/>
            </w:tcBorders>
          </w:tcPr>
          <w:p w14:paraId="106A8D5E"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да</w:t>
            </w:r>
          </w:p>
        </w:tc>
        <w:tc>
          <w:tcPr>
            <w:tcW w:w="433" w:type="dxa"/>
            <w:tcBorders>
              <w:top w:val="single" w:sz="4" w:space="0" w:color="auto"/>
              <w:left w:val="single" w:sz="4" w:space="0" w:color="auto"/>
              <w:bottom w:val="single" w:sz="4" w:space="0" w:color="auto"/>
              <w:right w:val="single" w:sz="4" w:space="0" w:color="auto"/>
            </w:tcBorders>
          </w:tcPr>
          <w:p w14:paraId="62BE11D5" w14:textId="77777777" w:rsidR="000F0CE7" w:rsidRPr="00291285" w:rsidRDefault="000F0CE7" w:rsidP="000F0CE7">
            <w:pPr>
              <w:spacing w:before="20"/>
              <w:rPr>
                <w:rFonts w:ascii="Tahoma" w:hAnsi="Tahoma" w:cs="Tahoma"/>
                <w:sz w:val="16"/>
                <w:szCs w:val="16"/>
              </w:rPr>
            </w:pPr>
            <w:r w:rsidRPr="00291285">
              <w:rPr>
                <w:rFonts w:ascii="Tahoma" w:hAnsi="Tahoma" w:cs="Tahoma"/>
                <w:sz w:val="16"/>
                <w:szCs w:val="16"/>
              </w:rPr>
              <w:fldChar w:fldCharType="begin">
                <w:ffData>
                  <w:name w:val=""/>
                  <w:enabled/>
                  <w:calcOnExit w:val="0"/>
                  <w:checkBox>
                    <w:sizeAuto/>
                    <w:default w:val="0"/>
                  </w:checkBox>
                </w:ffData>
              </w:fldChar>
            </w:r>
            <w:r w:rsidRPr="00291285">
              <w:rPr>
                <w:rFonts w:ascii="Tahoma" w:hAnsi="Tahoma" w:cs="Tahoma"/>
                <w:sz w:val="16"/>
                <w:szCs w:val="16"/>
              </w:rPr>
              <w:instrText xml:space="preserve"> FORMCHECKBOX </w:instrText>
            </w:r>
            <w:r w:rsidR="006775CA">
              <w:rPr>
                <w:rFonts w:ascii="Tahoma" w:hAnsi="Tahoma" w:cs="Tahoma"/>
                <w:sz w:val="16"/>
                <w:szCs w:val="16"/>
              </w:rPr>
            </w:r>
            <w:r w:rsidR="006775CA">
              <w:rPr>
                <w:rFonts w:ascii="Tahoma" w:hAnsi="Tahoma" w:cs="Tahoma"/>
                <w:sz w:val="16"/>
                <w:szCs w:val="16"/>
              </w:rPr>
              <w:fldChar w:fldCharType="separate"/>
            </w:r>
            <w:r w:rsidRPr="00291285">
              <w:rPr>
                <w:rFonts w:ascii="Tahoma" w:hAnsi="Tahoma" w:cs="Tahoma"/>
                <w:sz w:val="16"/>
                <w:szCs w:val="16"/>
              </w:rPr>
              <w:fldChar w:fldCharType="end"/>
            </w:r>
            <w:r w:rsidRPr="00291285">
              <w:rPr>
                <w:rFonts w:ascii="Tahoma" w:hAnsi="Tahoma" w:cs="Tahoma"/>
                <w:sz w:val="16"/>
                <w:szCs w:val="16"/>
              </w:rPr>
              <w:t xml:space="preserve"> нет</w:t>
            </w:r>
          </w:p>
        </w:tc>
      </w:tr>
      <w:tr w:rsidR="000F0CE7" w:rsidRPr="00291285" w14:paraId="0EF48FD0" w14:textId="77777777" w:rsidTr="00291285">
        <w:trPr>
          <w:trHeight w:val="546"/>
        </w:trPr>
        <w:tc>
          <w:tcPr>
            <w:tcW w:w="10132" w:type="dxa"/>
            <w:gridSpan w:val="4"/>
          </w:tcPr>
          <w:p w14:paraId="2C2AB44E" w14:textId="77777777" w:rsidR="000F0CE7" w:rsidRPr="00291285" w:rsidRDefault="000F0CE7" w:rsidP="000F0CE7">
            <w:pPr>
              <w:spacing w:before="20"/>
              <w:jc w:val="center"/>
              <w:rPr>
                <w:rFonts w:ascii="Tahoma" w:hAnsi="Tahoma" w:cs="Tahoma"/>
                <w:b/>
                <w:sz w:val="16"/>
                <w:szCs w:val="16"/>
              </w:rPr>
            </w:pPr>
          </w:p>
          <w:p w14:paraId="7D53E1E2" w14:textId="77777777" w:rsidR="000F0CE7" w:rsidRPr="00291285" w:rsidRDefault="000F0CE7" w:rsidP="000F0CE7">
            <w:pPr>
              <w:spacing w:before="20"/>
              <w:jc w:val="center"/>
              <w:rPr>
                <w:rFonts w:ascii="Tahoma" w:hAnsi="Tahoma" w:cs="Tahoma"/>
                <w:b/>
                <w:sz w:val="16"/>
                <w:szCs w:val="16"/>
              </w:rPr>
            </w:pPr>
            <w:r w:rsidRPr="00291285">
              <w:rPr>
                <w:rFonts w:ascii="Tahoma" w:hAnsi="Tahoma" w:cs="Tahoma"/>
                <w:b/>
                <w:sz w:val="16"/>
                <w:szCs w:val="16"/>
              </w:rPr>
              <w:t xml:space="preserve">Все поля Анкеты обязательны для заполнения, </w:t>
            </w:r>
          </w:p>
          <w:p w14:paraId="160D9B3B" w14:textId="22105536" w:rsidR="000F0CE7" w:rsidRPr="00291285" w:rsidRDefault="000F0CE7" w:rsidP="000F0CE7">
            <w:pPr>
              <w:spacing w:before="20"/>
              <w:jc w:val="center"/>
              <w:rPr>
                <w:rFonts w:ascii="Tahoma" w:hAnsi="Tahoma" w:cs="Tahoma"/>
                <w:b/>
                <w:sz w:val="16"/>
                <w:szCs w:val="16"/>
              </w:rPr>
            </w:pPr>
            <w:r w:rsidRPr="00291285">
              <w:rPr>
                <w:rFonts w:ascii="Tahoma" w:hAnsi="Tahoma" w:cs="Tahoma"/>
                <w:b/>
                <w:sz w:val="16"/>
                <w:szCs w:val="16"/>
              </w:rPr>
              <w:t xml:space="preserve">в случае отсутствия информации, проставляется </w:t>
            </w:r>
            <w:proofErr w:type="gramStart"/>
            <w:r w:rsidRPr="00291285">
              <w:rPr>
                <w:rFonts w:ascii="Tahoma" w:hAnsi="Tahoma" w:cs="Tahoma"/>
                <w:b/>
                <w:sz w:val="16"/>
                <w:szCs w:val="16"/>
              </w:rPr>
              <w:t>прочерк</w:t>
            </w:r>
            <w:proofErr w:type="gramEnd"/>
            <w:r w:rsidR="002071B2" w:rsidRPr="002071B2">
              <w:rPr>
                <w:rFonts w:ascii="Tahoma" w:hAnsi="Tahoma" w:cs="Tahoma"/>
                <w:b/>
                <w:sz w:val="16"/>
                <w:szCs w:val="16"/>
              </w:rPr>
              <w:t xml:space="preserve"> </w:t>
            </w:r>
            <w:r w:rsidRPr="00291285">
              <w:rPr>
                <w:rFonts w:ascii="Tahoma" w:hAnsi="Tahoma" w:cs="Tahoma"/>
                <w:b/>
                <w:sz w:val="16"/>
                <w:szCs w:val="16"/>
              </w:rPr>
              <w:t>и (или) отметка в ячейке «</w:t>
            </w:r>
            <w:r w:rsidRPr="00291285">
              <w:rPr>
                <w:rFonts w:ascii="Tahoma" w:hAnsi="Tahoma" w:cs="Tahoma"/>
                <w:b/>
                <w:sz w:val="16"/>
                <w:szCs w:val="16"/>
              </w:rPr>
              <w:fldChar w:fldCharType="begin">
                <w:ffData>
                  <w:name w:val=""/>
                  <w:enabled/>
                  <w:calcOnExit w:val="0"/>
                  <w:checkBox>
                    <w:sizeAuto/>
                    <w:default w:val="0"/>
                  </w:checkBox>
                </w:ffData>
              </w:fldChar>
            </w:r>
            <w:r w:rsidRPr="00291285">
              <w:rPr>
                <w:rFonts w:ascii="Tahoma" w:hAnsi="Tahoma" w:cs="Tahoma"/>
                <w:b/>
                <w:sz w:val="16"/>
                <w:szCs w:val="16"/>
              </w:rPr>
              <w:instrText xml:space="preserve"> FORMCHECKBOX </w:instrText>
            </w:r>
            <w:r w:rsidR="006775CA">
              <w:rPr>
                <w:rFonts w:ascii="Tahoma" w:hAnsi="Tahoma" w:cs="Tahoma"/>
                <w:b/>
                <w:sz w:val="16"/>
                <w:szCs w:val="16"/>
              </w:rPr>
            </w:r>
            <w:r w:rsidR="006775CA">
              <w:rPr>
                <w:rFonts w:ascii="Tahoma" w:hAnsi="Tahoma" w:cs="Tahoma"/>
                <w:b/>
                <w:sz w:val="16"/>
                <w:szCs w:val="16"/>
              </w:rPr>
              <w:fldChar w:fldCharType="separate"/>
            </w:r>
            <w:r w:rsidRPr="00291285">
              <w:rPr>
                <w:rFonts w:ascii="Tahoma" w:hAnsi="Tahoma" w:cs="Tahoma"/>
                <w:b/>
                <w:sz w:val="16"/>
                <w:szCs w:val="16"/>
              </w:rPr>
              <w:fldChar w:fldCharType="end"/>
            </w:r>
            <w:r w:rsidRPr="00291285">
              <w:rPr>
                <w:rFonts w:ascii="Tahoma" w:hAnsi="Tahoma" w:cs="Tahoma"/>
                <w:b/>
                <w:sz w:val="16"/>
                <w:szCs w:val="16"/>
              </w:rPr>
              <w:t xml:space="preserve"> нет»</w:t>
            </w:r>
          </w:p>
          <w:p w14:paraId="2308F14A" w14:textId="77777777" w:rsidR="000F0CE7" w:rsidRPr="00291285" w:rsidRDefault="000F0CE7" w:rsidP="000F0CE7">
            <w:pPr>
              <w:spacing w:before="20"/>
              <w:jc w:val="center"/>
              <w:rPr>
                <w:rFonts w:ascii="Tahoma" w:hAnsi="Tahoma" w:cs="Tahoma"/>
                <w:b/>
                <w:sz w:val="16"/>
                <w:szCs w:val="16"/>
              </w:rPr>
            </w:pPr>
          </w:p>
          <w:p w14:paraId="291D68F8" w14:textId="77777777" w:rsidR="000F0CE7" w:rsidRPr="00291285" w:rsidRDefault="000F0CE7" w:rsidP="000F0CE7">
            <w:pPr>
              <w:spacing w:before="20"/>
              <w:jc w:val="both"/>
              <w:rPr>
                <w:rFonts w:ascii="Tahoma" w:hAnsi="Tahoma" w:cs="Tahoma"/>
                <w:b/>
                <w:sz w:val="16"/>
                <w:szCs w:val="16"/>
              </w:rPr>
            </w:pPr>
            <w:r w:rsidRPr="00291285">
              <w:rPr>
                <w:rFonts w:ascii="Tahoma" w:hAnsi="Tahoma" w:cs="Tahoma"/>
                <w:b/>
                <w:sz w:val="16"/>
                <w:szCs w:val="16"/>
              </w:rPr>
              <w:t>Должность*****________________                 _________________________/___________________________________</w:t>
            </w:r>
          </w:p>
          <w:p w14:paraId="6850B7B3" w14:textId="77777777" w:rsidR="000F0CE7" w:rsidRPr="00291285" w:rsidRDefault="000F0CE7" w:rsidP="000F0CE7">
            <w:pPr>
              <w:spacing w:before="20"/>
              <w:jc w:val="both"/>
              <w:rPr>
                <w:rFonts w:ascii="Tahoma" w:hAnsi="Tahoma" w:cs="Tahoma"/>
                <w:i/>
                <w:sz w:val="16"/>
                <w:szCs w:val="16"/>
              </w:rPr>
            </w:pPr>
            <w:r w:rsidRPr="00291285">
              <w:rPr>
                <w:rFonts w:ascii="Tahoma" w:hAnsi="Tahoma" w:cs="Tahoma"/>
                <w:b/>
                <w:sz w:val="16"/>
                <w:szCs w:val="16"/>
              </w:rPr>
              <w:t xml:space="preserve">                                                              </w:t>
            </w:r>
            <w:proofErr w:type="spellStart"/>
            <w:r w:rsidRPr="00291285">
              <w:rPr>
                <w:rFonts w:ascii="Tahoma" w:hAnsi="Tahoma" w:cs="Tahoma"/>
                <w:i/>
                <w:sz w:val="16"/>
                <w:szCs w:val="16"/>
              </w:rPr>
              <w:t>м.п</w:t>
            </w:r>
            <w:proofErr w:type="spellEnd"/>
            <w:r w:rsidRPr="00291285">
              <w:rPr>
                <w:rFonts w:ascii="Tahoma" w:hAnsi="Tahoma" w:cs="Tahoma"/>
                <w:i/>
                <w:sz w:val="16"/>
                <w:szCs w:val="16"/>
              </w:rPr>
              <w:t>.                                  подпись                                                     Ф.И.О.</w:t>
            </w:r>
          </w:p>
          <w:p w14:paraId="7BA44469" w14:textId="77777777" w:rsidR="000F0CE7" w:rsidRPr="00291285" w:rsidRDefault="000F0CE7" w:rsidP="000F0CE7">
            <w:pPr>
              <w:spacing w:before="20"/>
              <w:jc w:val="both"/>
              <w:rPr>
                <w:rFonts w:ascii="Tahoma" w:hAnsi="Tahoma" w:cs="Tahoma"/>
                <w:i/>
                <w:sz w:val="16"/>
                <w:szCs w:val="16"/>
              </w:rPr>
            </w:pPr>
          </w:p>
          <w:p w14:paraId="67E1700C" w14:textId="77777777" w:rsidR="000F0CE7" w:rsidRPr="00291285" w:rsidRDefault="000F0CE7" w:rsidP="000F0CE7">
            <w:pPr>
              <w:spacing w:before="20"/>
              <w:jc w:val="both"/>
              <w:rPr>
                <w:rFonts w:ascii="Tahoma" w:hAnsi="Tahoma" w:cs="Tahoma"/>
                <w:sz w:val="16"/>
                <w:szCs w:val="16"/>
              </w:rPr>
            </w:pPr>
            <w:r w:rsidRPr="00291285">
              <w:rPr>
                <w:rFonts w:ascii="Tahoma" w:hAnsi="Tahoma" w:cs="Tahoma"/>
                <w:sz w:val="16"/>
                <w:szCs w:val="16"/>
              </w:rPr>
              <w:t>* - бенефициарный владелец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либо имеет возможность контролировать действия клиента.</w:t>
            </w:r>
          </w:p>
          <w:p w14:paraId="4E945898" w14:textId="77777777" w:rsidR="000F0CE7" w:rsidRPr="00291285" w:rsidRDefault="000F0CE7" w:rsidP="000F0CE7">
            <w:pPr>
              <w:spacing w:before="20"/>
              <w:jc w:val="both"/>
              <w:rPr>
                <w:rFonts w:ascii="Tahoma" w:hAnsi="Tahoma" w:cs="Tahoma"/>
                <w:sz w:val="16"/>
                <w:szCs w:val="16"/>
              </w:rPr>
            </w:pPr>
            <w:r w:rsidRPr="00291285">
              <w:rPr>
                <w:rFonts w:ascii="Tahoma" w:hAnsi="Tahoma" w:cs="Tahoma"/>
                <w:sz w:val="16"/>
                <w:szCs w:val="16"/>
              </w:rPr>
              <w:t>** - выгодоприобретатель - лицо, не являющееся непосредственно участником операции, к выгоде которого действует клиент, в т.ч. на основании агентского договора, договоров поручения, комиссии и доверительного управления, при проведении операции с денежными средствами и/или иным имуществом.</w:t>
            </w:r>
          </w:p>
          <w:p w14:paraId="2C17B010" w14:textId="411BA1A6" w:rsidR="000F0CE7" w:rsidRPr="00291285" w:rsidRDefault="000F0CE7" w:rsidP="000F0CE7">
            <w:pPr>
              <w:spacing w:before="20"/>
              <w:jc w:val="both"/>
              <w:rPr>
                <w:rFonts w:ascii="Tahoma" w:hAnsi="Tahoma" w:cs="Tahoma"/>
                <w:sz w:val="16"/>
                <w:szCs w:val="16"/>
              </w:rPr>
            </w:pPr>
            <w:r w:rsidRPr="00291285">
              <w:rPr>
                <w:rFonts w:ascii="Tahoma" w:hAnsi="Tahoma" w:cs="Tahoma"/>
                <w:sz w:val="16"/>
                <w:szCs w:val="16"/>
              </w:rPr>
              <w:t xml:space="preserve">*** - иностранная структура без образования юридического лица, обладающая «Критериями отнесения клиентов к категории иностранных налогоплательщиков», размещенными на официальном сайте </w:t>
            </w:r>
            <w:r>
              <w:rPr>
                <w:rFonts w:ascii="Tahoma" w:hAnsi="Tahoma" w:cs="Tahoma"/>
                <w:sz w:val="16"/>
                <w:szCs w:val="16"/>
              </w:rPr>
              <w:t>НКО АО ПРЦ</w:t>
            </w:r>
            <w:r w:rsidRPr="00291285">
              <w:rPr>
                <w:rFonts w:ascii="Tahoma" w:hAnsi="Tahoma" w:cs="Tahoma"/>
                <w:sz w:val="16"/>
                <w:szCs w:val="16"/>
              </w:rPr>
              <w:t xml:space="preserve"> в информационно-телекоммуникационной сети «Интернет»</w:t>
            </w:r>
            <w:r w:rsidRPr="00037B7D">
              <w:rPr>
                <w:rFonts w:ascii="Tahoma" w:hAnsi="Tahoma" w:cs="Tahoma"/>
                <w:sz w:val="16"/>
                <w:szCs w:val="16"/>
              </w:rPr>
              <w:t xml:space="preserve"> </w:t>
            </w:r>
            <w:r w:rsidRPr="002071B2">
              <w:rPr>
                <w:rFonts w:ascii="Tahoma" w:hAnsi="Tahoma" w:cs="Tahoma"/>
                <w:sz w:val="16"/>
                <w:szCs w:val="16"/>
              </w:rPr>
              <w:t>по адресу:</w:t>
            </w:r>
            <w:r>
              <w:rPr>
                <w:rFonts w:ascii="Tahoma" w:hAnsi="Tahoma" w:cs="Tahoma"/>
                <w:sz w:val="16"/>
                <w:szCs w:val="16"/>
              </w:rPr>
              <w:t xml:space="preserve"> </w:t>
            </w:r>
            <w:bookmarkStart w:id="0" w:name="_Hlk135307459"/>
            <w:r>
              <w:rPr>
                <w:rFonts w:ascii="Tahoma" w:hAnsi="Tahoma" w:cs="Tahoma"/>
                <w:sz w:val="16"/>
                <w:szCs w:val="16"/>
                <w:lang w:val="en-US"/>
              </w:rPr>
              <w:t>https</w:t>
            </w:r>
            <w:r w:rsidRPr="00290D90">
              <w:rPr>
                <w:rFonts w:ascii="Tahoma" w:hAnsi="Tahoma" w:cs="Tahoma"/>
                <w:sz w:val="16"/>
                <w:szCs w:val="16"/>
              </w:rPr>
              <w:t>://</w:t>
            </w:r>
            <w:proofErr w:type="spellStart"/>
            <w:r>
              <w:rPr>
                <w:rFonts w:ascii="Tahoma" w:hAnsi="Tahoma" w:cs="Tahoma"/>
                <w:sz w:val="16"/>
                <w:szCs w:val="16"/>
                <w:lang w:val="en-US"/>
              </w:rPr>
              <w:t>sp</w:t>
            </w:r>
            <w:r w:rsidR="00870ACC">
              <w:rPr>
                <w:rFonts w:ascii="Tahoma" w:hAnsi="Tahoma" w:cs="Tahoma"/>
                <w:sz w:val="16"/>
                <w:szCs w:val="16"/>
                <w:lang w:val="en-US"/>
              </w:rPr>
              <w:t>sc</w:t>
            </w:r>
            <w:proofErr w:type="spellEnd"/>
            <w:r w:rsidRPr="00290D90">
              <w:rPr>
                <w:rFonts w:ascii="Tahoma" w:hAnsi="Tahoma" w:cs="Tahoma"/>
                <w:sz w:val="16"/>
                <w:szCs w:val="16"/>
              </w:rPr>
              <w:t>.</w:t>
            </w:r>
            <w:proofErr w:type="spellStart"/>
            <w:r>
              <w:rPr>
                <w:rFonts w:ascii="Tahoma" w:hAnsi="Tahoma" w:cs="Tahoma"/>
                <w:sz w:val="16"/>
                <w:szCs w:val="16"/>
                <w:lang w:val="en-US"/>
              </w:rPr>
              <w:t>ru</w:t>
            </w:r>
            <w:proofErr w:type="spellEnd"/>
            <w:r w:rsidRPr="00290D90">
              <w:rPr>
                <w:rFonts w:ascii="Tahoma" w:hAnsi="Tahoma" w:cs="Tahoma"/>
                <w:sz w:val="16"/>
                <w:szCs w:val="16"/>
              </w:rPr>
              <w:t>/</w:t>
            </w:r>
            <w:proofErr w:type="spellStart"/>
            <w:r>
              <w:rPr>
                <w:rFonts w:ascii="Tahoma" w:hAnsi="Tahoma" w:cs="Tahoma"/>
                <w:sz w:val="16"/>
                <w:szCs w:val="16"/>
                <w:lang w:val="en-US"/>
              </w:rPr>
              <w:t>fatca</w:t>
            </w:r>
            <w:proofErr w:type="spellEnd"/>
            <w:r>
              <w:rPr>
                <w:rFonts w:ascii="Tahoma" w:hAnsi="Tahoma" w:cs="Tahoma"/>
                <w:sz w:val="16"/>
                <w:szCs w:val="16"/>
              </w:rPr>
              <w:t>, по указанному адресу размещены соответствующие Анкеты иностранного налогоплательщика</w:t>
            </w:r>
            <w:bookmarkEnd w:id="0"/>
            <w:r w:rsidRPr="00291285">
              <w:rPr>
                <w:rFonts w:ascii="Tahoma" w:hAnsi="Tahoma" w:cs="Tahoma"/>
                <w:sz w:val="16"/>
                <w:szCs w:val="16"/>
              </w:rPr>
              <w:t xml:space="preserve">. </w:t>
            </w:r>
          </w:p>
          <w:p w14:paraId="23CA1E6C" w14:textId="77777777" w:rsidR="000F0CE7" w:rsidRPr="00291285" w:rsidRDefault="000F0CE7" w:rsidP="000F0CE7">
            <w:pPr>
              <w:jc w:val="both"/>
              <w:rPr>
                <w:rFonts w:ascii="Tahoma" w:hAnsi="Tahoma" w:cs="Tahoma"/>
                <w:sz w:val="16"/>
                <w:szCs w:val="16"/>
              </w:rPr>
            </w:pPr>
            <w:r w:rsidRPr="00291285">
              <w:rPr>
                <w:rFonts w:ascii="Tahoma" w:hAnsi="Tahoma" w:cs="Tahoma"/>
                <w:sz w:val="16"/>
                <w:szCs w:val="16"/>
              </w:rPr>
              <w:lastRenderedPageBreak/>
              <w:t xml:space="preserve">**** - 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 </w:t>
            </w:r>
          </w:p>
          <w:p w14:paraId="1BFDC916" w14:textId="77777777" w:rsidR="000F0CE7" w:rsidRPr="00291285" w:rsidRDefault="000F0CE7" w:rsidP="000F0CE7">
            <w:pPr>
              <w:jc w:val="both"/>
              <w:rPr>
                <w:rFonts w:ascii="Tahoma" w:hAnsi="Tahoma" w:cs="Tahoma"/>
                <w:sz w:val="16"/>
                <w:szCs w:val="16"/>
              </w:rPr>
            </w:pPr>
            <w:r w:rsidRPr="00291285">
              <w:rPr>
                <w:rFonts w:ascii="Tahoma" w:hAnsi="Tahoma" w:cs="Tahoma"/>
                <w:sz w:val="16"/>
                <w:szCs w:val="16"/>
              </w:rPr>
              <w:t xml:space="preserve">          - 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72181F24" w14:textId="78178037" w:rsidR="000F0CE7" w:rsidRPr="00291285" w:rsidRDefault="000F0CE7" w:rsidP="000F0CE7">
            <w:pPr>
              <w:jc w:val="both"/>
              <w:rPr>
                <w:rFonts w:ascii="Tahoma" w:hAnsi="Tahoma" w:cs="Tahoma"/>
                <w:sz w:val="16"/>
                <w:szCs w:val="16"/>
              </w:rPr>
            </w:pPr>
            <w:r w:rsidRPr="00291285">
              <w:rPr>
                <w:rFonts w:ascii="Tahoma" w:hAnsi="Tahoma" w:cs="Tahoma"/>
                <w:sz w:val="16"/>
                <w:szCs w:val="16"/>
              </w:rPr>
              <w:t xml:space="preserve">***** - Анкета подписывается от лица клиента его представителем – единоличным исполнительным органом, либо представителем, наделенным соответствующими полномочиями по доверенности или в силу закона. </w:t>
            </w:r>
          </w:p>
          <w:p w14:paraId="226F933A" w14:textId="77777777" w:rsidR="000F0CE7" w:rsidRPr="00291285" w:rsidRDefault="000F0CE7" w:rsidP="000F0CE7">
            <w:pPr>
              <w:spacing w:before="20"/>
              <w:jc w:val="right"/>
              <w:rPr>
                <w:rFonts w:ascii="Tahoma" w:hAnsi="Tahoma" w:cs="Tahoma"/>
                <w:b/>
                <w:i/>
                <w:sz w:val="16"/>
                <w:szCs w:val="16"/>
              </w:rPr>
            </w:pPr>
          </w:p>
          <w:p w14:paraId="393059DF" w14:textId="77777777" w:rsidR="000F0CE7" w:rsidRPr="00291285" w:rsidRDefault="000F0CE7" w:rsidP="000F7E5D">
            <w:pPr>
              <w:spacing w:before="20"/>
              <w:jc w:val="right"/>
              <w:rPr>
                <w:rFonts w:ascii="Tahoma" w:hAnsi="Tahoma" w:cs="Tahoma"/>
                <w:sz w:val="16"/>
                <w:szCs w:val="16"/>
              </w:rPr>
            </w:pPr>
          </w:p>
        </w:tc>
      </w:tr>
    </w:tbl>
    <w:p w14:paraId="04F2DC5A" w14:textId="77777777" w:rsidR="006A486E" w:rsidRPr="00291285" w:rsidRDefault="006A486E" w:rsidP="000F7E5D">
      <w:pPr>
        <w:jc w:val="center"/>
        <w:rPr>
          <w:rFonts w:ascii="Tahoma" w:hAnsi="Tahoma" w:cs="Tahoma"/>
          <w:sz w:val="16"/>
          <w:szCs w:val="16"/>
        </w:rPr>
      </w:pPr>
    </w:p>
    <w:sectPr w:rsidR="006A486E" w:rsidRPr="00291285" w:rsidSect="00A24E8A">
      <w:pgSz w:w="11907" w:h="16840" w:code="9"/>
      <w:pgMar w:top="709" w:right="709"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36C9" w14:textId="77777777" w:rsidR="006775CA" w:rsidRDefault="006775CA" w:rsidP="006775CA">
      <w:r>
        <w:separator/>
      </w:r>
    </w:p>
  </w:endnote>
  <w:endnote w:type="continuationSeparator" w:id="0">
    <w:p w14:paraId="2FA0C2C4" w14:textId="77777777" w:rsidR="006775CA" w:rsidRDefault="006775CA" w:rsidP="0067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6B81" w14:textId="77777777" w:rsidR="006775CA" w:rsidRDefault="006775CA" w:rsidP="006775CA">
      <w:r>
        <w:separator/>
      </w:r>
    </w:p>
  </w:footnote>
  <w:footnote w:type="continuationSeparator" w:id="0">
    <w:p w14:paraId="67479184" w14:textId="77777777" w:rsidR="006775CA" w:rsidRDefault="006775CA" w:rsidP="0067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B0"/>
    <w:rsid w:val="00006B66"/>
    <w:rsid w:val="00014344"/>
    <w:rsid w:val="00026427"/>
    <w:rsid w:val="000315C0"/>
    <w:rsid w:val="00046222"/>
    <w:rsid w:val="00063D16"/>
    <w:rsid w:val="00063E56"/>
    <w:rsid w:val="00073D1F"/>
    <w:rsid w:val="000915A9"/>
    <w:rsid w:val="000B0887"/>
    <w:rsid w:val="000B3B61"/>
    <w:rsid w:val="000C1569"/>
    <w:rsid w:val="000D2B6F"/>
    <w:rsid w:val="000D3934"/>
    <w:rsid w:val="000D757D"/>
    <w:rsid w:val="000F0CE7"/>
    <w:rsid w:val="000F7E5D"/>
    <w:rsid w:val="00124230"/>
    <w:rsid w:val="00134AA1"/>
    <w:rsid w:val="00154F24"/>
    <w:rsid w:val="00156EBC"/>
    <w:rsid w:val="00173E3A"/>
    <w:rsid w:val="001A1450"/>
    <w:rsid w:val="001B2755"/>
    <w:rsid w:val="001D2849"/>
    <w:rsid w:val="001D733E"/>
    <w:rsid w:val="00201D5F"/>
    <w:rsid w:val="002071B2"/>
    <w:rsid w:val="00212FD8"/>
    <w:rsid w:val="00224E82"/>
    <w:rsid w:val="002606F0"/>
    <w:rsid w:val="00260AEC"/>
    <w:rsid w:val="00262369"/>
    <w:rsid w:val="00263F22"/>
    <w:rsid w:val="002666CE"/>
    <w:rsid w:val="00281A95"/>
    <w:rsid w:val="002862D6"/>
    <w:rsid w:val="00286557"/>
    <w:rsid w:val="00291285"/>
    <w:rsid w:val="00296230"/>
    <w:rsid w:val="002A2951"/>
    <w:rsid w:val="002B5466"/>
    <w:rsid w:val="002C7D9A"/>
    <w:rsid w:val="002D5763"/>
    <w:rsid w:val="002F23AF"/>
    <w:rsid w:val="00312E3E"/>
    <w:rsid w:val="00312EEE"/>
    <w:rsid w:val="00316BD5"/>
    <w:rsid w:val="00322278"/>
    <w:rsid w:val="00333B9A"/>
    <w:rsid w:val="00347587"/>
    <w:rsid w:val="0035214E"/>
    <w:rsid w:val="0038712F"/>
    <w:rsid w:val="003909D4"/>
    <w:rsid w:val="003B06EE"/>
    <w:rsid w:val="003B07AC"/>
    <w:rsid w:val="003D0D75"/>
    <w:rsid w:val="003F059A"/>
    <w:rsid w:val="004014C4"/>
    <w:rsid w:val="00404904"/>
    <w:rsid w:val="004072DA"/>
    <w:rsid w:val="00421C30"/>
    <w:rsid w:val="004244C0"/>
    <w:rsid w:val="00437E99"/>
    <w:rsid w:val="00455F02"/>
    <w:rsid w:val="00456718"/>
    <w:rsid w:val="00461A15"/>
    <w:rsid w:val="00472DF2"/>
    <w:rsid w:val="004800CD"/>
    <w:rsid w:val="00483ACD"/>
    <w:rsid w:val="004849AF"/>
    <w:rsid w:val="00487429"/>
    <w:rsid w:val="004A7FA3"/>
    <w:rsid w:val="004F5F0C"/>
    <w:rsid w:val="00503475"/>
    <w:rsid w:val="00544571"/>
    <w:rsid w:val="005538F1"/>
    <w:rsid w:val="0055581E"/>
    <w:rsid w:val="00561761"/>
    <w:rsid w:val="00561D27"/>
    <w:rsid w:val="00562C33"/>
    <w:rsid w:val="00564456"/>
    <w:rsid w:val="00565681"/>
    <w:rsid w:val="0056664D"/>
    <w:rsid w:val="005819C1"/>
    <w:rsid w:val="00590E04"/>
    <w:rsid w:val="00592574"/>
    <w:rsid w:val="00594986"/>
    <w:rsid w:val="005D4816"/>
    <w:rsid w:val="00612D11"/>
    <w:rsid w:val="00631818"/>
    <w:rsid w:val="00635F28"/>
    <w:rsid w:val="00655304"/>
    <w:rsid w:val="00667BFC"/>
    <w:rsid w:val="00671475"/>
    <w:rsid w:val="006734EB"/>
    <w:rsid w:val="00676E5F"/>
    <w:rsid w:val="006775CA"/>
    <w:rsid w:val="006A486E"/>
    <w:rsid w:val="006B2374"/>
    <w:rsid w:val="006B73E5"/>
    <w:rsid w:val="006D3185"/>
    <w:rsid w:val="006D6670"/>
    <w:rsid w:val="006D759E"/>
    <w:rsid w:val="006F1A65"/>
    <w:rsid w:val="00700634"/>
    <w:rsid w:val="00706C1C"/>
    <w:rsid w:val="00727179"/>
    <w:rsid w:val="00727FA4"/>
    <w:rsid w:val="007302CE"/>
    <w:rsid w:val="007344DE"/>
    <w:rsid w:val="00735A1F"/>
    <w:rsid w:val="00760FF5"/>
    <w:rsid w:val="007A6EB1"/>
    <w:rsid w:val="007B6190"/>
    <w:rsid w:val="007B6D38"/>
    <w:rsid w:val="007F12D4"/>
    <w:rsid w:val="007F2D2F"/>
    <w:rsid w:val="007F456E"/>
    <w:rsid w:val="008128ED"/>
    <w:rsid w:val="00824772"/>
    <w:rsid w:val="008379C6"/>
    <w:rsid w:val="00840DB7"/>
    <w:rsid w:val="00870ACC"/>
    <w:rsid w:val="00882BFE"/>
    <w:rsid w:val="008B0CCC"/>
    <w:rsid w:val="008C4EF6"/>
    <w:rsid w:val="008F009C"/>
    <w:rsid w:val="00901859"/>
    <w:rsid w:val="009024A5"/>
    <w:rsid w:val="0090521F"/>
    <w:rsid w:val="00906EB0"/>
    <w:rsid w:val="009212BA"/>
    <w:rsid w:val="0092719A"/>
    <w:rsid w:val="009306E3"/>
    <w:rsid w:val="0094213C"/>
    <w:rsid w:val="0094596C"/>
    <w:rsid w:val="00950D55"/>
    <w:rsid w:val="00957702"/>
    <w:rsid w:val="0096579A"/>
    <w:rsid w:val="00980DB0"/>
    <w:rsid w:val="009850ED"/>
    <w:rsid w:val="00990D34"/>
    <w:rsid w:val="009B1466"/>
    <w:rsid w:val="009B23D5"/>
    <w:rsid w:val="009B2DBC"/>
    <w:rsid w:val="009B5657"/>
    <w:rsid w:val="009F5020"/>
    <w:rsid w:val="00A24E8A"/>
    <w:rsid w:val="00A260FA"/>
    <w:rsid w:val="00A348D0"/>
    <w:rsid w:val="00A429A8"/>
    <w:rsid w:val="00A45130"/>
    <w:rsid w:val="00A562E4"/>
    <w:rsid w:val="00A846A8"/>
    <w:rsid w:val="00AD4511"/>
    <w:rsid w:val="00AD7D2A"/>
    <w:rsid w:val="00AE6A0D"/>
    <w:rsid w:val="00B009E9"/>
    <w:rsid w:val="00B020B4"/>
    <w:rsid w:val="00B07106"/>
    <w:rsid w:val="00B16FB6"/>
    <w:rsid w:val="00B21E94"/>
    <w:rsid w:val="00B57EFE"/>
    <w:rsid w:val="00B618B4"/>
    <w:rsid w:val="00B67262"/>
    <w:rsid w:val="00B72121"/>
    <w:rsid w:val="00B755C7"/>
    <w:rsid w:val="00B8375D"/>
    <w:rsid w:val="00B9754F"/>
    <w:rsid w:val="00BB3562"/>
    <w:rsid w:val="00BB5D40"/>
    <w:rsid w:val="00BB61EB"/>
    <w:rsid w:val="00BC2F1E"/>
    <w:rsid w:val="00BC61C4"/>
    <w:rsid w:val="00BC7DB6"/>
    <w:rsid w:val="00BE35EB"/>
    <w:rsid w:val="00BF24ED"/>
    <w:rsid w:val="00C13C1C"/>
    <w:rsid w:val="00C2372A"/>
    <w:rsid w:val="00C31ED1"/>
    <w:rsid w:val="00C341F1"/>
    <w:rsid w:val="00C439A2"/>
    <w:rsid w:val="00C530AE"/>
    <w:rsid w:val="00C534E0"/>
    <w:rsid w:val="00C61B5D"/>
    <w:rsid w:val="00C629E6"/>
    <w:rsid w:val="00C63123"/>
    <w:rsid w:val="00C6712F"/>
    <w:rsid w:val="00C706D8"/>
    <w:rsid w:val="00C72BC6"/>
    <w:rsid w:val="00C7337E"/>
    <w:rsid w:val="00C81D6B"/>
    <w:rsid w:val="00C8716A"/>
    <w:rsid w:val="00C900EC"/>
    <w:rsid w:val="00C969CE"/>
    <w:rsid w:val="00CC59E8"/>
    <w:rsid w:val="00CE036D"/>
    <w:rsid w:val="00CF0D2D"/>
    <w:rsid w:val="00CF5036"/>
    <w:rsid w:val="00D00587"/>
    <w:rsid w:val="00D03CC4"/>
    <w:rsid w:val="00D23F5D"/>
    <w:rsid w:val="00D34D96"/>
    <w:rsid w:val="00D61599"/>
    <w:rsid w:val="00D67A08"/>
    <w:rsid w:val="00DA4C9B"/>
    <w:rsid w:val="00DA542B"/>
    <w:rsid w:val="00DA6371"/>
    <w:rsid w:val="00DB5209"/>
    <w:rsid w:val="00DC70B7"/>
    <w:rsid w:val="00DD0576"/>
    <w:rsid w:val="00DE448A"/>
    <w:rsid w:val="00DF0017"/>
    <w:rsid w:val="00DF5E56"/>
    <w:rsid w:val="00DF7A91"/>
    <w:rsid w:val="00E038E6"/>
    <w:rsid w:val="00E10D2D"/>
    <w:rsid w:val="00E173F2"/>
    <w:rsid w:val="00E21205"/>
    <w:rsid w:val="00E336B9"/>
    <w:rsid w:val="00E34C78"/>
    <w:rsid w:val="00E51123"/>
    <w:rsid w:val="00E6130D"/>
    <w:rsid w:val="00E63DB6"/>
    <w:rsid w:val="00E74AB5"/>
    <w:rsid w:val="00E908EF"/>
    <w:rsid w:val="00E94533"/>
    <w:rsid w:val="00EA2794"/>
    <w:rsid w:val="00EA7CF2"/>
    <w:rsid w:val="00EB5A8D"/>
    <w:rsid w:val="00EC216A"/>
    <w:rsid w:val="00EC69B0"/>
    <w:rsid w:val="00EC7101"/>
    <w:rsid w:val="00ED0C47"/>
    <w:rsid w:val="00ED374F"/>
    <w:rsid w:val="00F46A7A"/>
    <w:rsid w:val="00F471C0"/>
    <w:rsid w:val="00F5135A"/>
    <w:rsid w:val="00F72C0A"/>
    <w:rsid w:val="00F73A60"/>
    <w:rsid w:val="00F80D81"/>
    <w:rsid w:val="00FA01E0"/>
    <w:rsid w:val="00FA6231"/>
    <w:rsid w:val="00FB2773"/>
    <w:rsid w:val="00FB28B7"/>
    <w:rsid w:val="00FD0980"/>
    <w:rsid w:val="00FD7943"/>
    <w:rsid w:val="00FE455D"/>
    <w:rsid w:val="00FE66CB"/>
    <w:rsid w:val="00FE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3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7179"/>
    <w:rPr>
      <w:sz w:val="24"/>
      <w:szCs w:val="24"/>
    </w:rPr>
  </w:style>
  <w:style w:type="paragraph" w:styleId="1">
    <w:name w:val="heading 1"/>
    <w:basedOn w:val="a"/>
    <w:next w:val="a"/>
    <w:qFormat/>
    <w:rsid w:val="00727179"/>
    <w:pPr>
      <w:keepNext/>
      <w:spacing w:after="60" w:line="120" w:lineRule="atLeast"/>
      <w:outlineLvl w:val="0"/>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DocList">
    <w:name w:val="ConsDocList"/>
    <w:pPr>
      <w:widowControl w:val="0"/>
      <w:autoSpaceDE w:val="0"/>
      <w:autoSpaceDN w:val="0"/>
      <w:adjustRightInd w:val="0"/>
    </w:pPr>
    <w:rPr>
      <w:rFonts w:ascii="Courier New" w:hAnsi="Courier New" w:cs="Courier New"/>
    </w:rPr>
  </w:style>
  <w:style w:type="paragraph" w:customStyle="1" w:styleId="10">
    <w:name w:val="Текст выноски1"/>
    <w:basedOn w:val="a"/>
    <w:semiHidden/>
    <w:rPr>
      <w:rFonts w:ascii="Tahoma" w:hAnsi="Tahoma" w:cs="Tahoma"/>
      <w:sz w:val="16"/>
      <w:szCs w:val="16"/>
    </w:rPr>
  </w:style>
  <w:style w:type="character" w:customStyle="1" w:styleId="feoe">
    <w:name w:val="f_таблeoeатекст"/>
    <w:basedOn w:val="a0"/>
    <w:rsid w:val="00C706D8"/>
  </w:style>
  <w:style w:type="paragraph" w:styleId="a3">
    <w:name w:val="Subtitle"/>
    <w:basedOn w:val="a"/>
    <w:next w:val="a"/>
    <w:link w:val="a4"/>
    <w:qFormat/>
    <w:rsid w:val="00212FD8"/>
    <w:pPr>
      <w:numPr>
        <w:ilvl w:val="1"/>
      </w:numPr>
      <w:spacing w:after="160" w:line="259" w:lineRule="auto"/>
    </w:pPr>
    <w:rPr>
      <w:rFonts w:ascii="Tahoma" w:eastAsiaTheme="minorHAnsi" w:hAnsi="Tahoma"/>
      <w:color w:val="5A5A5A"/>
      <w:spacing w:val="15"/>
      <w:sz w:val="22"/>
      <w:szCs w:val="22"/>
      <w:lang w:eastAsia="en-US"/>
    </w:rPr>
  </w:style>
  <w:style w:type="character" w:customStyle="1" w:styleId="a4">
    <w:name w:val="Подзаголовок Знак"/>
    <w:basedOn w:val="a0"/>
    <w:link w:val="a3"/>
    <w:rsid w:val="00212FD8"/>
    <w:rPr>
      <w:rFonts w:ascii="Tahoma" w:eastAsiaTheme="minorHAnsi" w:hAnsi="Tahoma"/>
      <w:color w:val="5A5A5A"/>
      <w:spacing w:val="15"/>
      <w:sz w:val="22"/>
      <w:szCs w:val="22"/>
      <w:lang w:eastAsia="en-US"/>
    </w:rPr>
  </w:style>
  <w:style w:type="paragraph" w:styleId="a5">
    <w:name w:val="Revision"/>
    <w:hidden/>
    <w:uiPriority w:val="99"/>
    <w:semiHidden/>
    <w:rsid w:val="004F5F0C"/>
    <w:rPr>
      <w:rFonts w:ascii="Arial" w:eastAsiaTheme="minorHAnsi" w:hAnsi="Arial" w:cs="Arial"/>
      <w:lang w:eastAsia="en-US"/>
    </w:rPr>
  </w:style>
  <w:style w:type="paragraph" w:styleId="a6">
    <w:name w:val="List Paragraph"/>
    <w:basedOn w:val="a"/>
    <w:uiPriority w:val="34"/>
    <w:qFormat/>
    <w:rsid w:val="00B16FB6"/>
    <w:pPr>
      <w:ind w:left="720"/>
      <w:contextualSpacing/>
    </w:pPr>
  </w:style>
  <w:style w:type="paragraph" w:customStyle="1" w:styleId="Normal1">
    <w:name w:val="Normal1"/>
    <w:rsid w:val="00291285"/>
    <w:pPr>
      <w:widowControl w:val="0"/>
      <w:snapToGrid w:val="0"/>
      <w:spacing w:after="160" w:line="259" w:lineRule="auto"/>
    </w:pPr>
    <w:rPr>
      <w:rFonts w:ascii="Arial" w:hAnsi="Arial"/>
      <w:sz w:val="24"/>
      <w:szCs w:val="22"/>
    </w:rPr>
  </w:style>
  <w:style w:type="paragraph" w:styleId="a7">
    <w:name w:val="header"/>
    <w:basedOn w:val="a"/>
    <w:link w:val="a8"/>
    <w:unhideWhenUsed/>
    <w:rsid w:val="006775CA"/>
    <w:pPr>
      <w:tabs>
        <w:tab w:val="center" w:pos="4677"/>
        <w:tab w:val="right" w:pos="9355"/>
      </w:tabs>
    </w:pPr>
  </w:style>
  <w:style w:type="character" w:customStyle="1" w:styleId="a8">
    <w:name w:val="Верхний колонтитул Знак"/>
    <w:basedOn w:val="a0"/>
    <w:link w:val="a7"/>
    <w:rsid w:val="006775CA"/>
    <w:rPr>
      <w:sz w:val="24"/>
      <w:szCs w:val="24"/>
    </w:rPr>
  </w:style>
  <w:style w:type="paragraph" w:styleId="a9">
    <w:name w:val="footer"/>
    <w:basedOn w:val="a"/>
    <w:link w:val="aa"/>
    <w:unhideWhenUsed/>
    <w:rsid w:val="006775CA"/>
    <w:pPr>
      <w:tabs>
        <w:tab w:val="center" w:pos="4677"/>
        <w:tab w:val="right" w:pos="9355"/>
      </w:tabs>
    </w:pPr>
  </w:style>
  <w:style w:type="character" w:customStyle="1" w:styleId="aa">
    <w:name w:val="Нижний колонтитул Знак"/>
    <w:basedOn w:val="a0"/>
    <w:link w:val="a9"/>
    <w:rsid w:val="00677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278">
      <w:bodyDiv w:val="1"/>
      <w:marLeft w:val="0"/>
      <w:marRight w:val="0"/>
      <w:marTop w:val="0"/>
      <w:marBottom w:val="0"/>
      <w:divBdr>
        <w:top w:val="none" w:sz="0" w:space="0" w:color="auto"/>
        <w:left w:val="none" w:sz="0" w:space="0" w:color="auto"/>
        <w:bottom w:val="none" w:sz="0" w:space="0" w:color="auto"/>
        <w:right w:val="none" w:sz="0" w:space="0" w:color="auto"/>
      </w:divBdr>
    </w:div>
    <w:div w:id="249580617">
      <w:bodyDiv w:val="1"/>
      <w:marLeft w:val="0"/>
      <w:marRight w:val="0"/>
      <w:marTop w:val="0"/>
      <w:marBottom w:val="0"/>
      <w:divBdr>
        <w:top w:val="none" w:sz="0" w:space="0" w:color="auto"/>
        <w:left w:val="none" w:sz="0" w:space="0" w:color="auto"/>
        <w:bottom w:val="none" w:sz="0" w:space="0" w:color="auto"/>
        <w:right w:val="none" w:sz="0" w:space="0" w:color="auto"/>
      </w:divBdr>
    </w:div>
    <w:div w:id="492916734">
      <w:bodyDiv w:val="1"/>
      <w:marLeft w:val="0"/>
      <w:marRight w:val="0"/>
      <w:marTop w:val="0"/>
      <w:marBottom w:val="0"/>
      <w:divBdr>
        <w:top w:val="none" w:sz="0" w:space="0" w:color="auto"/>
        <w:left w:val="none" w:sz="0" w:space="0" w:color="auto"/>
        <w:bottom w:val="none" w:sz="0" w:space="0" w:color="auto"/>
        <w:right w:val="none" w:sz="0" w:space="0" w:color="auto"/>
      </w:divBdr>
    </w:div>
    <w:div w:id="540745040">
      <w:bodyDiv w:val="1"/>
      <w:marLeft w:val="0"/>
      <w:marRight w:val="0"/>
      <w:marTop w:val="0"/>
      <w:marBottom w:val="0"/>
      <w:divBdr>
        <w:top w:val="none" w:sz="0" w:space="0" w:color="auto"/>
        <w:left w:val="none" w:sz="0" w:space="0" w:color="auto"/>
        <w:bottom w:val="none" w:sz="0" w:space="0" w:color="auto"/>
        <w:right w:val="none" w:sz="0" w:space="0" w:color="auto"/>
      </w:divBdr>
    </w:div>
    <w:div w:id="603920121">
      <w:bodyDiv w:val="1"/>
      <w:marLeft w:val="0"/>
      <w:marRight w:val="0"/>
      <w:marTop w:val="0"/>
      <w:marBottom w:val="0"/>
      <w:divBdr>
        <w:top w:val="none" w:sz="0" w:space="0" w:color="auto"/>
        <w:left w:val="none" w:sz="0" w:space="0" w:color="auto"/>
        <w:bottom w:val="none" w:sz="0" w:space="0" w:color="auto"/>
        <w:right w:val="none" w:sz="0" w:space="0" w:color="auto"/>
      </w:divBdr>
    </w:div>
    <w:div w:id="801116631">
      <w:bodyDiv w:val="1"/>
      <w:marLeft w:val="0"/>
      <w:marRight w:val="0"/>
      <w:marTop w:val="0"/>
      <w:marBottom w:val="0"/>
      <w:divBdr>
        <w:top w:val="none" w:sz="0" w:space="0" w:color="auto"/>
        <w:left w:val="none" w:sz="0" w:space="0" w:color="auto"/>
        <w:bottom w:val="none" w:sz="0" w:space="0" w:color="auto"/>
        <w:right w:val="none" w:sz="0" w:space="0" w:color="auto"/>
      </w:divBdr>
    </w:div>
    <w:div w:id="899251159">
      <w:bodyDiv w:val="1"/>
      <w:marLeft w:val="0"/>
      <w:marRight w:val="0"/>
      <w:marTop w:val="0"/>
      <w:marBottom w:val="0"/>
      <w:divBdr>
        <w:top w:val="none" w:sz="0" w:space="0" w:color="auto"/>
        <w:left w:val="none" w:sz="0" w:space="0" w:color="auto"/>
        <w:bottom w:val="none" w:sz="0" w:space="0" w:color="auto"/>
        <w:right w:val="none" w:sz="0" w:space="0" w:color="auto"/>
      </w:divBdr>
    </w:div>
    <w:div w:id="928348199">
      <w:bodyDiv w:val="1"/>
      <w:marLeft w:val="0"/>
      <w:marRight w:val="0"/>
      <w:marTop w:val="0"/>
      <w:marBottom w:val="0"/>
      <w:divBdr>
        <w:top w:val="none" w:sz="0" w:space="0" w:color="auto"/>
        <w:left w:val="none" w:sz="0" w:space="0" w:color="auto"/>
        <w:bottom w:val="none" w:sz="0" w:space="0" w:color="auto"/>
        <w:right w:val="none" w:sz="0" w:space="0" w:color="auto"/>
      </w:divBdr>
    </w:div>
    <w:div w:id="950363141">
      <w:bodyDiv w:val="1"/>
      <w:marLeft w:val="0"/>
      <w:marRight w:val="0"/>
      <w:marTop w:val="0"/>
      <w:marBottom w:val="0"/>
      <w:divBdr>
        <w:top w:val="none" w:sz="0" w:space="0" w:color="auto"/>
        <w:left w:val="none" w:sz="0" w:space="0" w:color="auto"/>
        <w:bottom w:val="none" w:sz="0" w:space="0" w:color="auto"/>
        <w:right w:val="none" w:sz="0" w:space="0" w:color="auto"/>
      </w:divBdr>
      <w:divsChild>
        <w:div w:id="1168406277">
          <w:marLeft w:val="0"/>
          <w:marRight w:val="0"/>
          <w:marTop w:val="0"/>
          <w:marBottom w:val="0"/>
          <w:divBdr>
            <w:top w:val="none" w:sz="0" w:space="0" w:color="auto"/>
            <w:left w:val="none" w:sz="0" w:space="0" w:color="auto"/>
            <w:bottom w:val="none" w:sz="0" w:space="0" w:color="auto"/>
            <w:right w:val="none" w:sz="0" w:space="0" w:color="auto"/>
          </w:divBdr>
        </w:div>
      </w:divsChild>
    </w:div>
    <w:div w:id="1000422688">
      <w:bodyDiv w:val="1"/>
      <w:marLeft w:val="0"/>
      <w:marRight w:val="0"/>
      <w:marTop w:val="0"/>
      <w:marBottom w:val="0"/>
      <w:divBdr>
        <w:top w:val="none" w:sz="0" w:space="0" w:color="auto"/>
        <w:left w:val="none" w:sz="0" w:space="0" w:color="auto"/>
        <w:bottom w:val="none" w:sz="0" w:space="0" w:color="auto"/>
        <w:right w:val="none" w:sz="0" w:space="0" w:color="auto"/>
      </w:divBdr>
    </w:div>
    <w:div w:id="1352728937">
      <w:bodyDiv w:val="1"/>
      <w:marLeft w:val="0"/>
      <w:marRight w:val="0"/>
      <w:marTop w:val="0"/>
      <w:marBottom w:val="0"/>
      <w:divBdr>
        <w:top w:val="none" w:sz="0" w:space="0" w:color="auto"/>
        <w:left w:val="none" w:sz="0" w:space="0" w:color="auto"/>
        <w:bottom w:val="none" w:sz="0" w:space="0" w:color="auto"/>
        <w:right w:val="none" w:sz="0" w:space="0" w:color="auto"/>
      </w:divBdr>
    </w:div>
    <w:div w:id="1418601466">
      <w:bodyDiv w:val="1"/>
      <w:marLeft w:val="0"/>
      <w:marRight w:val="0"/>
      <w:marTop w:val="0"/>
      <w:marBottom w:val="0"/>
      <w:divBdr>
        <w:top w:val="none" w:sz="0" w:space="0" w:color="auto"/>
        <w:left w:val="none" w:sz="0" w:space="0" w:color="auto"/>
        <w:bottom w:val="none" w:sz="0" w:space="0" w:color="auto"/>
        <w:right w:val="none" w:sz="0" w:space="0" w:color="auto"/>
      </w:divBdr>
    </w:div>
    <w:div w:id="1863201283">
      <w:bodyDiv w:val="1"/>
      <w:marLeft w:val="0"/>
      <w:marRight w:val="0"/>
      <w:marTop w:val="0"/>
      <w:marBottom w:val="0"/>
      <w:divBdr>
        <w:top w:val="none" w:sz="0" w:space="0" w:color="auto"/>
        <w:left w:val="none" w:sz="0" w:space="0" w:color="auto"/>
        <w:bottom w:val="none" w:sz="0" w:space="0" w:color="auto"/>
        <w:right w:val="none" w:sz="0" w:space="0" w:color="auto"/>
      </w:divBdr>
    </w:div>
    <w:div w:id="19389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C4D7-2A38-4181-A6AB-6218E06B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2057</Words>
  <Characters>18103</Characters>
  <Application>Microsoft Office Word</Application>
  <DocSecurity>0</DocSecurity>
  <Lines>150</Lines>
  <Paragraphs>40</Paragraphs>
  <ScaleCrop>false</ScaleCrop>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2023-11-29T11:46:00Z</dcterms:created>
  <dcterms:modified xsi:type="dcterms:W3CDTF">2023-11-29T11:47:00Z</dcterms:modified>
</cp:coreProperties>
</file>